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1CE4" w14:textId="35EAA92C" w:rsidR="00C53E70" w:rsidRDefault="00420D3B" w:rsidP="000607C7">
      <w:pPr>
        <w:pStyle w:val="FFLMainHeader"/>
        <w:rPr>
          <w:b/>
          <w:u w:val="none"/>
        </w:rPr>
      </w:pPr>
      <w:r>
        <w:rPr>
          <w:b/>
          <w:u w:val="none"/>
        </w:rPr>
        <w:t>Lesson</w:t>
      </w:r>
      <w:r w:rsidR="005E68E1">
        <w:rPr>
          <w:b/>
          <w:u w:val="none"/>
        </w:rPr>
        <w:t xml:space="preserve"> 15</w:t>
      </w:r>
    </w:p>
    <w:p w14:paraId="45873124" w14:textId="2433CBBA" w:rsidR="00E921BC" w:rsidRPr="002B460C" w:rsidRDefault="00E921BC" w:rsidP="00E921BC">
      <w:pPr>
        <w:rPr>
          <w:rFonts w:ascii="Arial" w:hAnsi="Arial" w:cs="Arial"/>
          <w:sz w:val="20"/>
          <w:szCs w:val="20"/>
        </w:rPr>
      </w:pPr>
    </w:p>
    <w:p w14:paraId="6E7505B2" w14:textId="77777777" w:rsidR="00E921BC" w:rsidRDefault="00E921BC" w:rsidP="00E921BC">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r>
        <w:rPr>
          <w:rFonts w:ascii="Arial" w:hAnsi="Arial" w:cs="Arial"/>
          <w:sz w:val="20"/>
          <w:szCs w:val="20"/>
        </w:rPr>
        <w:tab/>
      </w:r>
    </w:p>
    <w:p w14:paraId="1A6872C8" w14:textId="77777777" w:rsidR="00E921BC" w:rsidRDefault="00E921BC" w:rsidP="00E921BC">
      <w:pPr>
        <w:rPr>
          <w:rFonts w:ascii="Arial" w:hAnsi="Arial" w:cs="Arial"/>
          <w:sz w:val="20"/>
          <w:szCs w:val="20"/>
        </w:rPr>
      </w:pPr>
    </w:p>
    <w:p w14:paraId="34081289" w14:textId="77777777" w:rsidR="00E921BC" w:rsidRPr="002B460C" w:rsidRDefault="00E921BC" w:rsidP="00E921BC">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15</w:t>
      </w:r>
      <w:r>
        <w:rPr>
          <w:rFonts w:ascii="Arial" w:hAnsi="Arial" w:cs="Arial"/>
          <w:sz w:val="20"/>
          <w:szCs w:val="20"/>
        </w:rPr>
        <w:tab/>
      </w:r>
      <w:r w:rsidRPr="00291458">
        <w:rPr>
          <w:rFonts w:ascii="Arial" w:hAnsi="Arial" w:cs="Arial"/>
          <w:b/>
          <w:sz w:val="20"/>
          <w:szCs w:val="20"/>
        </w:rPr>
        <w:t>Date:</w:t>
      </w:r>
    </w:p>
    <w:p w14:paraId="34BBEE3B" w14:textId="77777777" w:rsidR="00E921BC" w:rsidRDefault="00E921BC" w:rsidP="00E921BC">
      <w:pPr>
        <w:rPr>
          <w:rFonts w:ascii="Arial" w:hAnsi="Arial" w:cs="Arial"/>
          <w:sz w:val="20"/>
          <w:szCs w:val="20"/>
        </w:rPr>
      </w:pPr>
    </w:p>
    <w:p w14:paraId="28AF2CD2" w14:textId="77777777" w:rsidR="00E921BC" w:rsidRPr="002B460C" w:rsidRDefault="00E921BC" w:rsidP="00E921BC">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63573088" w14:textId="77777777" w:rsidR="00E921BC" w:rsidRDefault="00E921BC" w:rsidP="00E921BC">
      <w:pPr>
        <w:rPr>
          <w:rFonts w:ascii="Arial" w:hAnsi="Arial" w:cs="Arial"/>
          <w:b/>
          <w:sz w:val="20"/>
          <w:szCs w:val="20"/>
        </w:rPr>
      </w:pPr>
    </w:p>
    <w:p w14:paraId="1308DEFA" w14:textId="5086DC06" w:rsidR="00E921BC" w:rsidRPr="00323E74" w:rsidRDefault="00E921BC" w:rsidP="00E921BC">
      <w:pPr>
        <w:rPr>
          <w:rFonts w:ascii="Arial" w:hAnsi="Arial" w:cs="Arial"/>
          <w:b/>
          <w:sz w:val="20"/>
          <w:szCs w:val="20"/>
        </w:rPr>
      </w:pPr>
      <w:r w:rsidRPr="00323E74">
        <w:rPr>
          <w:rFonts w:ascii="Arial" w:hAnsi="Arial" w:cs="Arial"/>
          <w:b/>
          <w:sz w:val="20"/>
          <w:szCs w:val="20"/>
        </w:rPr>
        <w:t xml:space="preserve">Lesson title: What is the plan? </w:t>
      </w:r>
    </w:p>
    <w:p w14:paraId="38344983" w14:textId="648D1A35" w:rsidR="00E921BC" w:rsidRDefault="00E921BC" w:rsidP="00E921BC">
      <w:pPr>
        <w:rPr>
          <w:rFonts w:ascii="Arial" w:hAnsi="Arial" w:cs="Arial"/>
          <w:sz w:val="20"/>
          <w:szCs w:val="20"/>
        </w:rPr>
      </w:pPr>
      <w:r>
        <w:rPr>
          <w:rFonts w:ascii="Arial" w:hAnsi="Arial" w:cs="Arial"/>
          <w:sz w:val="20"/>
          <w:szCs w:val="20"/>
        </w:rPr>
        <w:t xml:space="preserve">This lesson </w:t>
      </w:r>
      <w:r w:rsidR="000D131A">
        <w:rPr>
          <w:rFonts w:ascii="Arial" w:hAnsi="Arial" w:cs="Arial"/>
          <w:sz w:val="20"/>
          <w:szCs w:val="20"/>
        </w:rPr>
        <w:t xml:space="preserve">provides </w:t>
      </w:r>
      <w:r w:rsidR="0039336D">
        <w:rPr>
          <w:rFonts w:ascii="Arial" w:hAnsi="Arial" w:cs="Arial"/>
          <w:sz w:val="20"/>
          <w:szCs w:val="20"/>
        </w:rPr>
        <w:t>pupils</w:t>
      </w:r>
      <w:r w:rsidR="000D131A">
        <w:rPr>
          <w:rFonts w:ascii="Arial" w:hAnsi="Arial" w:cs="Arial"/>
          <w:sz w:val="20"/>
          <w:szCs w:val="20"/>
        </w:rPr>
        <w:t xml:space="preserve"> with the opportunity</w:t>
      </w:r>
      <w:r w:rsidR="0039336D">
        <w:rPr>
          <w:rFonts w:ascii="Arial" w:hAnsi="Arial" w:cs="Arial"/>
          <w:sz w:val="20"/>
          <w:szCs w:val="20"/>
        </w:rPr>
        <w:t xml:space="preserve"> to plan and create a recipe </w:t>
      </w:r>
      <w:r w:rsidR="005525A3">
        <w:rPr>
          <w:rFonts w:ascii="Arial" w:hAnsi="Arial" w:cs="Arial"/>
          <w:sz w:val="20"/>
          <w:szCs w:val="20"/>
        </w:rPr>
        <w:t>for a specific context/</w:t>
      </w:r>
      <w:r w:rsidR="0008474F">
        <w:rPr>
          <w:rFonts w:ascii="Arial" w:hAnsi="Arial" w:cs="Arial"/>
          <w:sz w:val="20"/>
          <w:szCs w:val="20"/>
        </w:rPr>
        <w:t xml:space="preserve"> </w:t>
      </w:r>
      <w:r w:rsidR="005525A3">
        <w:rPr>
          <w:rFonts w:ascii="Arial" w:hAnsi="Arial" w:cs="Arial"/>
          <w:sz w:val="20"/>
          <w:szCs w:val="20"/>
        </w:rPr>
        <w:t xml:space="preserve">occasion. </w:t>
      </w:r>
      <w:r>
        <w:rPr>
          <w:rFonts w:ascii="Arial" w:hAnsi="Arial" w:cs="Arial"/>
          <w:sz w:val="20"/>
          <w:szCs w:val="20"/>
        </w:rPr>
        <w:t xml:space="preserve"> </w:t>
      </w:r>
      <w:r w:rsidR="005525A3">
        <w:rPr>
          <w:rFonts w:ascii="Arial" w:hAnsi="Arial" w:cs="Arial"/>
          <w:sz w:val="20"/>
          <w:szCs w:val="20"/>
        </w:rPr>
        <w:t>T</w:t>
      </w:r>
      <w:r>
        <w:rPr>
          <w:rFonts w:ascii="Arial" w:hAnsi="Arial" w:cs="Arial"/>
          <w:sz w:val="20"/>
          <w:szCs w:val="20"/>
        </w:rPr>
        <w:t xml:space="preserve">hey will </w:t>
      </w:r>
      <w:r w:rsidR="005525A3">
        <w:rPr>
          <w:rFonts w:ascii="Arial" w:hAnsi="Arial" w:cs="Arial"/>
          <w:sz w:val="20"/>
          <w:szCs w:val="20"/>
        </w:rPr>
        <w:t xml:space="preserve">also </w:t>
      </w:r>
      <w:r>
        <w:rPr>
          <w:rFonts w:ascii="Arial" w:hAnsi="Arial" w:cs="Arial"/>
          <w:sz w:val="20"/>
          <w:szCs w:val="20"/>
        </w:rPr>
        <w:t>consider the use of local and/or regional ingredients</w:t>
      </w:r>
      <w:r w:rsidR="005525A3">
        <w:rPr>
          <w:rFonts w:ascii="Arial" w:hAnsi="Arial" w:cs="Arial"/>
          <w:sz w:val="20"/>
          <w:szCs w:val="20"/>
        </w:rPr>
        <w:t>.</w:t>
      </w:r>
    </w:p>
    <w:p w14:paraId="715CC191" w14:textId="77777777" w:rsidR="005525A3" w:rsidRPr="00B85B3C" w:rsidRDefault="005525A3" w:rsidP="00E921BC">
      <w:pPr>
        <w:rPr>
          <w:rFonts w:ascii="Arial" w:hAnsi="Arial" w:cs="Arial"/>
          <w:sz w:val="20"/>
          <w:szCs w:val="20"/>
        </w:rPr>
      </w:pPr>
    </w:p>
    <w:p w14:paraId="48F4FC75" w14:textId="77777777" w:rsidR="00E921BC" w:rsidRPr="002B460C" w:rsidRDefault="00E921BC" w:rsidP="00E921BC">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752"/>
        <w:gridCol w:w="5272"/>
      </w:tblGrid>
      <w:tr w:rsidR="00E921BC" w:rsidRPr="00CE26D6" w14:paraId="7F299300" w14:textId="77777777" w:rsidTr="005525A3">
        <w:tc>
          <w:tcPr>
            <w:tcW w:w="2314" w:type="dxa"/>
            <w:shd w:val="clear" w:color="auto" w:fill="auto"/>
          </w:tcPr>
          <w:p w14:paraId="7985F47C" w14:textId="77777777" w:rsidR="00E921BC" w:rsidRPr="00CE26D6" w:rsidRDefault="00E921BC" w:rsidP="001B0C15">
            <w:pPr>
              <w:rPr>
                <w:rFonts w:ascii="Arial" w:hAnsi="Arial" w:cs="Arial"/>
                <w:sz w:val="20"/>
                <w:szCs w:val="20"/>
              </w:rPr>
            </w:pPr>
            <w:r w:rsidRPr="00CE26D6">
              <w:rPr>
                <w:rFonts w:ascii="Arial" w:hAnsi="Arial" w:cs="Arial"/>
                <w:sz w:val="20"/>
                <w:szCs w:val="20"/>
              </w:rPr>
              <w:t>Learning objective</w:t>
            </w:r>
          </w:p>
        </w:tc>
        <w:tc>
          <w:tcPr>
            <w:tcW w:w="7024" w:type="dxa"/>
            <w:gridSpan w:val="2"/>
            <w:shd w:val="clear" w:color="auto" w:fill="auto"/>
          </w:tcPr>
          <w:p w14:paraId="23012D0A" w14:textId="77777777" w:rsidR="00E921BC" w:rsidRPr="00CE26D6" w:rsidRDefault="00E921BC" w:rsidP="001B0C15">
            <w:pPr>
              <w:rPr>
                <w:rFonts w:ascii="Arial" w:hAnsi="Arial" w:cs="Arial"/>
                <w:sz w:val="20"/>
                <w:szCs w:val="20"/>
              </w:rPr>
            </w:pPr>
            <w:r w:rsidRPr="00CE26D6">
              <w:rPr>
                <w:rFonts w:ascii="Arial" w:hAnsi="Arial" w:cs="Arial"/>
                <w:sz w:val="20"/>
                <w:szCs w:val="20"/>
              </w:rPr>
              <w:t xml:space="preserve">Learning outcomes </w:t>
            </w:r>
          </w:p>
        </w:tc>
      </w:tr>
      <w:tr w:rsidR="00E921BC" w:rsidRPr="00CE26D6" w14:paraId="187C0F29" w14:textId="77777777" w:rsidTr="005525A3">
        <w:tc>
          <w:tcPr>
            <w:tcW w:w="2314" w:type="dxa"/>
            <w:vMerge w:val="restart"/>
            <w:shd w:val="clear" w:color="auto" w:fill="auto"/>
          </w:tcPr>
          <w:p w14:paraId="78F953F1" w14:textId="79ADC6C0" w:rsidR="00E921BC" w:rsidRPr="00CE26D6" w:rsidRDefault="00E921BC" w:rsidP="005525A3">
            <w:pPr>
              <w:rPr>
                <w:rFonts w:ascii="Arial" w:hAnsi="Arial" w:cs="Arial"/>
                <w:sz w:val="20"/>
                <w:szCs w:val="20"/>
              </w:rPr>
            </w:pPr>
            <w:r w:rsidRPr="00CE26D6">
              <w:rPr>
                <w:rFonts w:ascii="Arial" w:hAnsi="Arial" w:cs="Arial"/>
                <w:sz w:val="20"/>
                <w:szCs w:val="20"/>
              </w:rPr>
              <w:t xml:space="preserve">To plan and create a </w:t>
            </w:r>
            <w:r w:rsidR="00C95ABE">
              <w:rPr>
                <w:rFonts w:ascii="Arial" w:hAnsi="Arial" w:cs="Arial"/>
                <w:sz w:val="20"/>
                <w:szCs w:val="20"/>
              </w:rPr>
              <w:t>recipe</w:t>
            </w:r>
            <w:r w:rsidRPr="00CE26D6">
              <w:rPr>
                <w:rFonts w:ascii="Arial" w:hAnsi="Arial" w:cs="Arial"/>
                <w:sz w:val="20"/>
                <w:szCs w:val="20"/>
              </w:rPr>
              <w:t xml:space="preserve"> for a healthier main meal dish to be served in a leisure </w:t>
            </w:r>
            <w:r w:rsidR="003722BD">
              <w:rPr>
                <w:rFonts w:ascii="Arial" w:hAnsi="Arial" w:cs="Arial"/>
                <w:sz w:val="20"/>
                <w:szCs w:val="20"/>
              </w:rPr>
              <w:t>venue</w:t>
            </w:r>
            <w:r w:rsidR="00EA6AE2">
              <w:rPr>
                <w:rFonts w:ascii="Arial" w:hAnsi="Arial" w:cs="Arial"/>
                <w:sz w:val="20"/>
                <w:szCs w:val="20"/>
              </w:rPr>
              <w:t>.</w:t>
            </w:r>
          </w:p>
        </w:tc>
        <w:tc>
          <w:tcPr>
            <w:tcW w:w="1752" w:type="dxa"/>
            <w:shd w:val="clear" w:color="auto" w:fill="auto"/>
          </w:tcPr>
          <w:p w14:paraId="101648F4" w14:textId="77777777" w:rsidR="00E921BC" w:rsidRPr="00CE26D6" w:rsidRDefault="00E921BC" w:rsidP="001B0C15">
            <w:pPr>
              <w:rPr>
                <w:rFonts w:ascii="Arial" w:hAnsi="Arial" w:cs="Arial"/>
                <w:sz w:val="20"/>
                <w:szCs w:val="20"/>
              </w:rPr>
            </w:pPr>
            <w:r w:rsidRPr="00CE26D6">
              <w:rPr>
                <w:rFonts w:ascii="Arial" w:hAnsi="Arial" w:cs="Arial"/>
                <w:sz w:val="20"/>
                <w:szCs w:val="20"/>
              </w:rPr>
              <w:t>All pupils will…</w:t>
            </w:r>
          </w:p>
        </w:tc>
        <w:tc>
          <w:tcPr>
            <w:tcW w:w="5272" w:type="dxa"/>
            <w:shd w:val="clear" w:color="auto" w:fill="auto"/>
          </w:tcPr>
          <w:p w14:paraId="41F96A9E" w14:textId="3726C3D8" w:rsidR="00E921BC" w:rsidRPr="00CE26D6" w:rsidRDefault="00E921BC" w:rsidP="005525A3">
            <w:pPr>
              <w:rPr>
                <w:rFonts w:ascii="Arial" w:hAnsi="Arial" w:cs="Arial"/>
                <w:sz w:val="20"/>
                <w:szCs w:val="20"/>
              </w:rPr>
            </w:pPr>
            <w:proofErr w:type="gramStart"/>
            <w:r w:rsidRPr="00CE26D6">
              <w:rPr>
                <w:rFonts w:ascii="Arial" w:hAnsi="Arial" w:cs="Arial"/>
                <w:sz w:val="20"/>
                <w:szCs w:val="20"/>
              </w:rPr>
              <w:t>plan</w:t>
            </w:r>
            <w:proofErr w:type="gramEnd"/>
            <w:r w:rsidRPr="00CE26D6">
              <w:rPr>
                <w:rFonts w:ascii="Arial" w:hAnsi="Arial" w:cs="Arial"/>
                <w:sz w:val="20"/>
                <w:szCs w:val="20"/>
              </w:rPr>
              <w:t xml:space="preserve"> and create a simple </w:t>
            </w:r>
            <w:r w:rsidR="00C95ABE">
              <w:rPr>
                <w:rFonts w:ascii="Arial" w:hAnsi="Arial" w:cs="Arial"/>
                <w:sz w:val="20"/>
                <w:szCs w:val="20"/>
              </w:rPr>
              <w:t>recipe</w:t>
            </w:r>
            <w:r w:rsidRPr="00CE26D6">
              <w:rPr>
                <w:rFonts w:ascii="Arial" w:hAnsi="Arial" w:cs="Arial"/>
                <w:sz w:val="20"/>
                <w:szCs w:val="20"/>
              </w:rPr>
              <w:t xml:space="preserve"> for a healthier main meal dish.</w:t>
            </w:r>
          </w:p>
        </w:tc>
      </w:tr>
      <w:tr w:rsidR="00E921BC" w:rsidRPr="00CE26D6" w14:paraId="0F11DAA7" w14:textId="77777777" w:rsidTr="005525A3">
        <w:tc>
          <w:tcPr>
            <w:tcW w:w="2314" w:type="dxa"/>
            <w:vMerge/>
            <w:shd w:val="clear" w:color="auto" w:fill="auto"/>
          </w:tcPr>
          <w:p w14:paraId="6A5E509D" w14:textId="77777777" w:rsidR="00E921BC" w:rsidRPr="00CE26D6" w:rsidRDefault="00E921BC" w:rsidP="001B0C15">
            <w:pPr>
              <w:rPr>
                <w:rFonts w:ascii="Arial" w:hAnsi="Arial" w:cs="Arial"/>
                <w:sz w:val="20"/>
                <w:szCs w:val="20"/>
              </w:rPr>
            </w:pPr>
          </w:p>
        </w:tc>
        <w:tc>
          <w:tcPr>
            <w:tcW w:w="1752" w:type="dxa"/>
            <w:shd w:val="clear" w:color="auto" w:fill="auto"/>
          </w:tcPr>
          <w:p w14:paraId="3F478422" w14:textId="77777777" w:rsidR="00E921BC" w:rsidRPr="00CE26D6" w:rsidRDefault="00E921BC" w:rsidP="001B0C15">
            <w:pPr>
              <w:rPr>
                <w:rFonts w:ascii="Arial" w:hAnsi="Arial" w:cs="Arial"/>
                <w:sz w:val="20"/>
                <w:szCs w:val="20"/>
              </w:rPr>
            </w:pPr>
            <w:r w:rsidRPr="00CE26D6">
              <w:rPr>
                <w:rFonts w:ascii="Arial" w:hAnsi="Arial" w:cs="Arial"/>
                <w:sz w:val="20"/>
                <w:szCs w:val="20"/>
              </w:rPr>
              <w:t>Most pupils should …</w:t>
            </w:r>
          </w:p>
        </w:tc>
        <w:tc>
          <w:tcPr>
            <w:tcW w:w="5272" w:type="dxa"/>
            <w:shd w:val="clear" w:color="auto" w:fill="auto"/>
          </w:tcPr>
          <w:p w14:paraId="35A4D1D0" w14:textId="5C30147B" w:rsidR="00E921BC" w:rsidRPr="00CE26D6" w:rsidRDefault="00E921BC" w:rsidP="005525A3">
            <w:pPr>
              <w:rPr>
                <w:rFonts w:ascii="Arial" w:hAnsi="Arial" w:cs="Arial"/>
                <w:sz w:val="20"/>
                <w:szCs w:val="20"/>
              </w:rPr>
            </w:pPr>
            <w:proofErr w:type="gramStart"/>
            <w:r w:rsidRPr="00CE26D6">
              <w:rPr>
                <w:rFonts w:ascii="Arial" w:hAnsi="Arial" w:cs="Arial"/>
                <w:sz w:val="20"/>
                <w:szCs w:val="20"/>
              </w:rPr>
              <w:t>plan</w:t>
            </w:r>
            <w:proofErr w:type="gramEnd"/>
            <w:r w:rsidRPr="00CE26D6">
              <w:rPr>
                <w:rFonts w:ascii="Arial" w:hAnsi="Arial" w:cs="Arial"/>
                <w:sz w:val="20"/>
                <w:szCs w:val="20"/>
              </w:rPr>
              <w:t xml:space="preserve"> and create a </w:t>
            </w:r>
            <w:r w:rsidR="00C95ABE">
              <w:rPr>
                <w:rFonts w:ascii="Arial" w:hAnsi="Arial" w:cs="Arial"/>
                <w:sz w:val="20"/>
                <w:szCs w:val="20"/>
              </w:rPr>
              <w:t>recipe</w:t>
            </w:r>
            <w:r w:rsidRPr="00CE26D6">
              <w:rPr>
                <w:rFonts w:ascii="Arial" w:hAnsi="Arial" w:cs="Arial"/>
                <w:sz w:val="20"/>
                <w:szCs w:val="20"/>
              </w:rPr>
              <w:t xml:space="preserve"> for a healthier main meal dish.</w:t>
            </w:r>
          </w:p>
        </w:tc>
      </w:tr>
      <w:tr w:rsidR="00E921BC" w:rsidRPr="00CE26D6" w14:paraId="19B7F5D2" w14:textId="77777777" w:rsidTr="005525A3">
        <w:tc>
          <w:tcPr>
            <w:tcW w:w="2314" w:type="dxa"/>
            <w:vMerge/>
            <w:shd w:val="clear" w:color="auto" w:fill="auto"/>
          </w:tcPr>
          <w:p w14:paraId="3AFDF416" w14:textId="77777777" w:rsidR="00E921BC" w:rsidRPr="00CE26D6" w:rsidRDefault="00E921BC" w:rsidP="001B0C15">
            <w:pPr>
              <w:rPr>
                <w:rFonts w:ascii="Arial" w:hAnsi="Arial" w:cs="Arial"/>
                <w:sz w:val="20"/>
                <w:szCs w:val="20"/>
              </w:rPr>
            </w:pPr>
          </w:p>
        </w:tc>
        <w:tc>
          <w:tcPr>
            <w:tcW w:w="1752" w:type="dxa"/>
            <w:shd w:val="clear" w:color="auto" w:fill="auto"/>
          </w:tcPr>
          <w:p w14:paraId="3B89CB68" w14:textId="77777777" w:rsidR="00E921BC" w:rsidRPr="00CE26D6" w:rsidRDefault="00E921BC" w:rsidP="001B0C15">
            <w:pPr>
              <w:rPr>
                <w:rFonts w:ascii="Arial" w:hAnsi="Arial" w:cs="Arial"/>
                <w:sz w:val="20"/>
                <w:szCs w:val="20"/>
              </w:rPr>
            </w:pPr>
            <w:r w:rsidRPr="00CE26D6">
              <w:rPr>
                <w:rFonts w:ascii="Arial" w:hAnsi="Arial" w:cs="Arial"/>
                <w:sz w:val="20"/>
                <w:szCs w:val="20"/>
              </w:rPr>
              <w:t>Some pupils could …</w:t>
            </w:r>
          </w:p>
        </w:tc>
        <w:tc>
          <w:tcPr>
            <w:tcW w:w="5272" w:type="dxa"/>
            <w:shd w:val="clear" w:color="auto" w:fill="auto"/>
          </w:tcPr>
          <w:p w14:paraId="304D1F56" w14:textId="724191E6" w:rsidR="00E921BC" w:rsidRPr="00CE26D6" w:rsidRDefault="00E921BC" w:rsidP="005525A3">
            <w:pPr>
              <w:rPr>
                <w:rFonts w:ascii="Arial" w:hAnsi="Arial" w:cs="Arial"/>
                <w:sz w:val="20"/>
                <w:szCs w:val="20"/>
              </w:rPr>
            </w:pPr>
            <w:proofErr w:type="gramStart"/>
            <w:r w:rsidRPr="00CE26D6">
              <w:rPr>
                <w:rFonts w:ascii="Arial" w:hAnsi="Arial" w:cs="Arial"/>
                <w:sz w:val="20"/>
                <w:szCs w:val="20"/>
              </w:rPr>
              <w:t>plan</w:t>
            </w:r>
            <w:proofErr w:type="gramEnd"/>
            <w:r w:rsidRPr="00CE26D6">
              <w:rPr>
                <w:rFonts w:ascii="Arial" w:hAnsi="Arial" w:cs="Arial"/>
                <w:sz w:val="20"/>
                <w:szCs w:val="20"/>
              </w:rPr>
              <w:t xml:space="preserve"> and create a detailed </w:t>
            </w:r>
            <w:r w:rsidR="00C95ABE">
              <w:rPr>
                <w:rFonts w:ascii="Arial" w:hAnsi="Arial" w:cs="Arial"/>
                <w:sz w:val="20"/>
                <w:szCs w:val="20"/>
              </w:rPr>
              <w:t>recipe</w:t>
            </w:r>
            <w:r w:rsidRPr="00CE26D6">
              <w:rPr>
                <w:rFonts w:ascii="Arial" w:hAnsi="Arial" w:cs="Arial"/>
                <w:sz w:val="20"/>
                <w:szCs w:val="20"/>
              </w:rPr>
              <w:t xml:space="preserve"> for a healthier main meal dish.</w:t>
            </w:r>
          </w:p>
        </w:tc>
      </w:tr>
      <w:tr w:rsidR="00E921BC" w:rsidRPr="00CE26D6" w14:paraId="714FA643" w14:textId="77777777" w:rsidTr="005525A3">
        <w:tc>
          <w:tcPr>
            <w:tcW w:w="2314" w:type="dxa"/>
            <w:vMerge w:val="restart"/>
            <w:shd w:val="clear" w:color="auto" w:fill="auto"/>
          </w:tcPr>
          <w:p w14:paraId="54587357" w14:textId="18A139FE" w:rsidR="00E921BC" w:rsidRPr="00CE26D6" w:rsidRDefault="00E921BC" w:rsidP="005525A3">
            <w:pPr>
              <w:rPr>
                <w:rFonts w:ascii="Arial" w:hAnsi="Arial" w:cs="Arial"/>
                <w:sz w:val="20"/>
                <w:szCs w:val="20"/>
              </w:rPr>
            </w:pPr>
            <w:r w:rsidRPr="00CE26D6">
              <w:rPr>
                <w:rFonts w:ascii="Arial" w:hAnsi="Arial" w:cs="Arial"/>
                <w:sz w:val="20"/>
                <w:szCs w:val="20"/>
              </w:rPr>
              <w:t>To i</w:t>
            </w:r>
            <w:r w:rsidR="000D3F4B">
              <w:rPr>
                <w:rFonts w:ascii="Arial" w:hAnsi="Arial" w:cs="Arial"/>
                <w:sz w:val="20"/>
                <w:szCs w:val="20"/>
              </w:rPr>
              <w:t xml:space="preserve">nvestigate the availability, </w:t>
            </w:r>
            <w:r w:rsidRPr="00CE26D6">
              <w:rPr>
                <w:rFonts w:ascii="Arial" w:hAnsi="Arial" w:cs="Arial"/>
                <w:sz w:val="20"/>
                <w:szCs w:val="20"/>
              </w:rPr>
              <w:t>benefits</w:t>
            </w:r>
            <w:r w:rsidR="000D3F4B">
              <w:rPr>
                <w:rFonts w:ascii="Arial" w:hAnsi="Arial" w:cs="Arial"/>
                <w:sz w:val="20"/>
                <w:szCs w:val="20"/>
              </w:rPr>
              <w:t xml:space="preserve"> and drawbacks</w:t>
            </w:r>
            <w:r w:rsidRPr="00CE26D6">
              <w:rPr>
                <w:rFonts w:ascii="Arial" w:hAnsi="Arial" w:cs="Arial"/>
                <w:sz w:val="20"/>
                <w:szCs w:val="20"/>
              </w:rPr>
              <w:t xml:space="preserve"> of locally or regionally sourced food and/or ingredients</w:t>
            </w:r>
            <w:r w:rsidR="005525A3">
              <w:rPr>
                <w:rFonts w:ascii="Arial" w:hAnsi="Arial" w:cs="Arial"/>
                <w:sz w:val="20"/>
                <w:szCs w:val="20"/>
              </w:rPr>
              <w:t>.</w:t>
            </w:r>
            <w:r w:rsidRPr="00CE26D6">
              <w:rPr>
                <w:rFonts w:ascii="Arial" w:hAnsi="Arial" w:cs="Arial"/>
                <w:sz w:val="20"/>
                <w:szCs w:val="20"/>
              </w:rPr>
              <w:t xml:space="preserve"> </w:t>
            </w:r>
          </w:p>
        </w:tc>
        <w:tc>
          <w:tcPr>
            <w:tcW w:w="1752" w:type="dxa"/>
            <w:shd w:val="clear" w:color="auto" w:fill="auto"/>
          </w:tcPr>
          <w:p w14:paraId="604DB83B" w14:textId="77777777" w:rsidR="00E921BC" w:rsidRPr="00CE26D6" w:rsidRDefault="00E921BC" w:rsidP="001B0C15">
            <w:pPr>
              <w:rPr>
                <w:rFonts w:ascii="Arial" w:hAnsi="Arial" w:cs="Arial"/>
                <w:sz w:val="20"/>
                <w:szCs w:val="20"/>
              </w:rPr>
            </w:pPr>
            <w:r w:rsidRPr="00CE26D6">
              <w:rPr>
                <w:rFonts w:ascii="Arial" w:hAnsi="Arial" w:cs="Arial"/>
                <w:sz w:val="20"/>
                <w:szCs w:val="20"/>
              </w:rPr>
              <w:t>All pupils will …</w:t>
            </w:r>
          </w:p>
        </w:tc>
        <w:tc>
          <w:tcPr>
            <w:tcW w:w="5272" w:type="dxa"/>
            <w:shd w:val="clear" w:color="auto" w:fill="auto"/>
          </w:tcPr>
          <w:p w14:paraId="20A1914B" w14:textId="3126341A" w:rsidR="00E921BC" w:rsidRPr="00CE26D6" w:rsidRDefault="000D3F4B" w:rsidP="005525A3">
            <w:pPr>
              <w:rPr>
                <w:rFonts w:ascii="Arial" w:hAnsi="Arial" w:cs="Arial"/>
                <w:sz w:val="20"/>
                <w:szCs w:val="20"/>
              </w:rPr>
            </w:pPr>
            <w:proofErr w:type="gramStart"/>
            <w:r>
              <w:rPr>
                <w:rFonts w:ascii="Arial" w:hAnsi="Arial" w:cs="Arial"/>
                <w:sz w:val="20"/>
                <w:szCs w:val="20"/>
              </w:rPr>
              <w:t>describe</w:t>
            </w:r>
            <w:proofErr w:type="gramEnd"/>
            <w:r>
              <w:rPr>
                <w:rFonts w:ascii="Arial" w:hAnsi="Arial" w:cs="Arial"/>
                <w:sz w:val="20"/>
                <w:szCs w:val="20"/>
              </w:rPr>
              <w:t xml:space="preserve"> the availability, </w:t>
            </w:r>
            <w:r w:rsidR="00E921BC" w:rsidRPr="00CE26D6">
              <w:rPr>
                <w:rFonts w:ascii="Arial" w:hAnsi="Arial" w:cs="Arial"/>
                <w:sz w:val="20"/>
                <w:szCs w:val="20"/>
              </w:rPr>
              <w:t xml:space="preserve">benefits </w:t>
            </w:r>
            <w:r>
              <w:rPr>
                <w:rFonts w:ascii="Arial" w:hAnsi="Arial" w:cs="Arial"/>
                <w:sz w:val="20"/>
                <w:szCs w:val="20"/>
              </w:rPr>
              <w:t xml:space="preserve">and drawbacks </w:t>
            </w:r>
            <w:r w:rsidR="00E921BC" w:rsidRPr="00CE26D6">
              <w:rPr>
                <w:rFonts w:ascii="Arial" w:hAnsi="Arial" w:cs="Arial"/>
                <w:sz w:val="20"/>
                <w:szCs w:val="20"/>
              </w:rPr>
              <w:t>of locally or regionally sourced f</w:t>
            </w:r>
            <w:r w:rsidR="0039336D">
              <w:rPr>
                <w:rFonts w:ascii="Arial" w:hAnsi="Arial" w:cs="Arial"/>
                <w:sz w:val="20"/>
                <w:szCs w:val="20"/>
              </w:rPr>
              <w:t>ood (and/or ingredients</w:t>
            </w:r>
            <w:r w:rsidR="005525A3">
              <w:rPr>
                <w:rFonts w:ascii="Arial" w:hAnsi="Arial" w:cs="Arial"/>
                <w:sz w:val="20"/>
                <w:szCs w:val="20"/>
              </w:rPr>
              <w:t>).</w:t>
            </w:r>
          </w:p>
        </w:tc>
      </w:tr>
      <w:tr w:rsidR="00E921BC" w:rsidRPr="00CE26D6" w14:paraId="0A0969F4" w14:textId="77777777" w:rsidTr="005525A3">
        <w:tc>
          <w:tcPr>
            <w:tcW w:w="2314" w:type="dxa"/>
            <w:vMerge/>
            <w:shd w:val="clear" w:color="auto" w:fill="auto"/>
          </w:tcPr>
          <w:p w14:paraId="17AA4523" w14:textId="77777777" w:rsidR="00E921BC" w:rsidRPr="00CE26D6" w:rsidRDefault="00E921BC" w:rsidP="001B0C15">
            <w:pPr>
              <w:rPr>
                <w:rFonts w:ascii="Arial" w:hAnsi="Arial" w:cs="Arial"/>
                <w:sz w:val="20"/>
                <w:szCs w:val="20"/>
              </w:rPr>
            </w:pPr>
          </w:p>
        </w:tc>
        <w:tc>
          <w:tcPr>
            <w:tcW w:w="1752" w:type="dxa"/>
            <w:shd w:val="clear" w:color="auto" w:fill="auto"/>
          </w:tcPr>
          <w:p w14:paraId="7A2B1FA9" w14:textId="77777777" w:rsidR="00E921BC" w:rsidRPr="00CE26D6" w:rsidRDefault="00E921BC" w:rsidP="001B0C15">
            <w:pPr>
              <w:rPr>
                <w:rFonts w:ascii="Arial" w:hAnsi="Arial" w:cs="Arial"/>
                <w:sz w:val="20"/>
                <w:szCs w:val="20"/>
              </w:rPr>
            </w:pPr>
            <w:r w:rsidRPr="00CE26D6">
              <w:rPr>
                <w:rFonts w:ascii="Arial" w:hAnsi="Arial" w:cs="Arial"/>
                <w:sz w:val="20"/>
                <w:szCs w:val="20"/>
              </w:rPr>
              <w:t>Most pupils should …</w:t>
            </w:r>
          </w:p>
        </w:tc>
        <w:tc>
          <w:tcPr>
            <w:tcW w:w="5272" w:type="dxa"/>
            <w:shd w:val="clear" w:color="auto" w:fill="auto"/>
          </w:tcPr>
          <w:p w14:paraId="636A8F54" w14:textId="4255D9BD" w:rsidR="00E921BC" w:rsidRPr="00CE26D6" w:rsidRDefault="00E921BC" w:rsidP="005525A3">
            <w:pPr>
              <w:rPr>
                <w:rFonts w:ascii="Arial" w:hAnsi="Arial" w:cs="Arial"/>
                <w:sz w:val="20"/>
                <w:szCs w:val="20"/>
              </w:rPr>
            </w:pPr>
            <w:proofErr w:type="gramStart"/>
            <w:r w:rsidRPr="00CE26D6">
              <w:rPr>
                <w:rFonts w:ascii="Arial" w:hAnsi="Arial" w:cs="Arial"/>
                <w:sz w:val="20"/>
                <w:szCs w:val="20"/>
              </w:rPr>
              <w:t>investigate</w:t>
            </w:r>
            <w:proofErr w:type="gramEnd"/>
            <w:r w:rsidRPr="00CE26D6">
              <w:rPr>
                <w:rFonts w:ascii="Arial" w:hAnsi="Arial" w:cs="Arial"/>
                <w:sz w:val="20"/>
                <w:szCs w:val="20"/>
              </w:rPr>
              <w:t xml:space="preserve"> and</w:t>
            </w:r>
            <w:r w:rsidR="000D3F4B">
              <w:rPr>
                <w:rFonts w:ascii="Arial" w:hAnsi="Arial" w:cs="Arial"/>
                <w:sz w:val="20"/>
                <w:szCs w:val="20"/>
              </w:rPr>
              <w:t xml:space="preserve"> summarise the availability, </w:t>
            </w:r>
            <w:r w:rsidRPr="00CE26D6">
              <w:rPr>
                <w:rFonts w:ascii="Arial" w:hAnsi="Arial" w:cs="Arial"/>
                <w:sz w:val="20"/>
                <w:szCs w:val="20"/>
              </w:rPr>
              <w:t>benefits</w:t>
            </w:r>
            <w:r w:rsidR="000D3F4B">
              <w:rPr>
                <w:rFonts w:ascii="Arial" w:hAnsi="Arial" w:cs="Arial"/>
                <w:sz w:val="20"/>
                <w:szCs w:val="20"/>
              </w:rPr>
              <w:t xml:space="preserve"> and drawbacks</w:t>
            </w:r>
            <w:r w:rsidRPr="00CE26D6">
              <w:rPr>
                <w:rFonts w:ascii="Arial" w:hAnsi="Arial" w:cs="Arial"/>
                <w:sz w:val="20"/>
                <w:szCs w:val="20"/>
              </w:rPr>
              <w:t xml:space="preserve"> of locally or regionally sourced food (and/or ingredients)</w:t>
            </w:r>
            <w:r w:rsidR="005525A3">
              <w:rPr>
                <w:rFonts w:ascii="Arial" w:hAnsi="Arial" w:cs="Arial"/>
                <w:sz w:val="20"/>
                <w:szCs w:val="20"/>
              </w:rPr>
              <w:t>.</w:t>
            </w:r>
          </w:p>
        </w:tc>
      </w:tr>
      <w:tr w:rsidR="00E921BC" w:rsidRPr="00CE26D6" w14:paraId="01221177" w14:textId="77777777" w:rsidTr="005525A3">
        <w:tc>
          <w:tcPr>
            <w:tcW w:w="2314" w:type="dxa"/>
            <w:vMerge/>
            <w:shd w:val="clear" w:color="auto" w:fill="auto"/>
          </w:tcPr>
          <w:p w14:paraId="2632605A" w14:textId="77777777" w:rsidR="00E921BC" w:rsidRPr="00CE26D6" w:rsidRDefault="00E921BC" w:rsidP="001B0C15">
            <w:pPr>
              <w:rPr>
                <w:rFonts w:ascii="Arial" w:hAnsi="Arial" w:cs="Arial"/>
                <w:sz w:val="20"/>
                <w:szCs w:val="20"/>
              </w:rPr>
            </w:pPr>
          </w:p>
        </w:tc>
        <w:tc>
          <w:tcPr>
            <w:tcW w:w="1752" w:type="dxa"/>
            <w:shd w:val="clear" w:color="auto" w:fill="auto"/>
          </w:tcPr>
          <w:p w14:paraId="75A724B3" w14:textId="77777777" w:rsidR="00E921BC" w:rsidRPr="00CE26D6" w:rsidRDefault="00E921BC" w:rsidP="001B0C15">
            <w:pPr>
              <w:rPr>
                <w:rFonts w:ascii="Arial" w:hAnsi="Arial" w:cs="Arial"/>
                <w:sz w:val="20"/>
                <w:szCs w:val="20"/>
              </w:rPr>
            </w:pPr>
            <w:r w:rsidRPr="00CE26D6">
              <w:rPr>
                <w:rFonts w:ascii="Arial" w:hAnsi="Arial" w:cs="Arial"/>
                <w:sz w:val="20"/>
                <w:szCs w:val="20"/>
              </w:rPr>
              <w:t>Some pupils could …</w:t>
            </w:r>
          </w:p>
        </w:tc>
        <w:tc>
          <w:tcPr>
            <w:tcW w:w="5272" w:type="dxa"/>
            <w:shd w:val="clear" w:color="auto" w:fill="auto"/>
          </w:tcPr>
          <w:p w14:paraId="2837D639" w14:textId="38A4FFE2" w:rsidR="00E921BC" w:rsidRPr="00CE26D6" w:rsidRDefault="00E921BC" w:rsidP="005525A3">
            <w:pPr>
              <w:rPr>
                <w:rFonts w:ascii="Arial" w:hAnsi="Arial" w:cs="Arial"/>
                <w:sz w:val="20"/>
                <w:szCs w:val="20"/>
              </w:rPr>
            </w:pPr>
            <w:proofErr w:type="gramStart"/>
            <w:r w:rsidRPr="00CE26D6">
              <w:rPr>
                <w:rFonts w:ascii="Arial" w:hAnsi="Arial" w:cs="Arial"/>
                <w:sz w:val="20"/>
                <w:szCs w:val="20"/>
              </w:rPr>
              <w:t>prepare</w:t>
            </w:r>
            <w:proofErr w:type="gramEnd"/>
            <w:r w:rsidRPr="00CE26D6">
              <w:rPr>
                <w:rFonts w:ascii="Arial" w:hAnsi="Arial" w:cs="Arial"/>
                <w:sz w:val="20"/>
                <w:szCs w:val="20"/>
              </w:rPr>
              <w:t xml:space="preserve"> a </w:t>
            </w:r>
            <w:r w:rsidR="000D3F4B">
              <w:rPr>
                <w:rFonts w:ascii="Arial" w:hAnsi="Arial" w:cs="Arial"/>
                <w:sz w:val="20"/>
                <w:szCs w:val="20"/>
              </w:rPr>
              <w:t xml:space="preserve">summary of the availability, </w:t>
            </w:r>
            <w:r w:rsidRPr="00CE26D6">
              <w:rPr>
                <w:rFonts w:ascii="Arial" w:hAnsi="Arial" w:cs="Arial"/>
                <w:sz w:val="20"/>
                <w:szCs w:val="20"/>
              </w:rPr>
              <w:t xml:space="preserve">benefits </w:t>
            </w:r>
            <w:r w:rsidR="000D3F4B">
              <w:rPr>
                <w:rFonts w:ascii="Arial" w:hAnsi="Arial" w:cs="Arial"/>
                <w:sz w:val="20"/>
                <w:szCs w:val="20"/>
              </w:rPr>
              <w:t xml:space="preserve">and drawbacks </w:t>
            </w:r>
            <w:r w:rsidRPr="00CE26D6">
              <w:rPr>
                <w:rFonts w:ascii="Arial" w:hAnsi="Arial" w:cs="Arial"/>
                <w:sz w:val="20"/>
                <w:szCs w:val="20"/>
              </w:rPr>
              <w:t>of locally or regionally sourced food (and/or ingredients</w:t>
            </w:r>
            <w:r w:rsidR="005525A3">
              <w:rPr>
                <w:rFonts w:ascii="Arial" w:hAnsi="Arial" w:cs="Arial"/>
                <w:sz w:val="20"/>
                <w:szCs w:val="20"/>
              </w:rPr>
              <w:t>.</w:t>
            </w:r>
          </w:p>
        </w:tc>
      </w:tr>
    </w:tbl>
    <w:p w14:paraId="11986467" w14:textId="77777777" w:rsidR="00E921BC" w:rsidRDefault="00E921BC" w:rsidP="00E921BC">
      <w:pPr>
        <w:rPr>
          <w:rFonts w:ascii="Arial" w:hAnsi="Arial" w:cs="Arial"/>
          <w:sz w:val="20"/>
          <w:szCs w:val="20"/>
        </w:rPr>
      </w:pPr>
    </w:p>
    <w:p w14:paraId="1E507A91" w14:textId="77777777" w:rsidR="00E921BC" w:rsidRDefault="00E921BC" w:rsidP="00E921BC">
      <w:pPr>
        <w:rPr>
          <w:rFonts w:ascii="Arial" w:hAnsi="Arial" w:cs="Arial"/>
          <w:sz w:val="20"/>
          <w:szCs w:val="20"/>
        </w:rPr>
      </w:pPr>
      <w:r>
        <w:rPr>
          <w:rFonts w:ascii="Arial" w:hAnsi="Arial" w:cs="Arial"/>
          <w:sz w:val="20"/>
          <w:szCs w:val="20"/>
        </w:rPr>
        <w:br w:type="page"/>
      </w:r>
    </w:p>
    <w:p w14:paraId="107ADA88" w14:textId="77777777" w:rsidR="00E921BC" w:rsidRPr="002B460C" w:rsidRDefault="00E921BC" w:rsidP="00E921BC">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50"/>
        <w:gridCol w:w="1975"/>
      </w:tblGrid>
      <w:tr w:rsidR="00E921BC" w:rsidRPr="00CE26D6" w14:paraId="5563016C" w14:textId="77777777" w:rsidTr="001B0C15">
        <w:tc>
          <w:tcPr>
            <w:tcW w:w="709" w:type="dxa"/>
            <w:shd w:val="clear" w:color="auto" w:fill="auto"/>
          </w:tcPr>
          <w:p w14:paraId="541E3C51" w14:textId="77777777" w:rsidR="00E921BC" w:rsidRPr="00CE26D6" w:rsidRDefault="00E921BC" w:rsidP="001B0C15">
            <w:pPr>
              <w:rPr>
                <w:rFonts w:ascii="Arial" w:hAnsi="Arial" w:cs="Arial"/>
                <w:sz w:val="20"/>
                <w:szCs w:val="20"/>
              </w:rPr>
            </w:pPr>
            <w:r w:rsidRPr="00CE26D6">
              <w:rPr>
                <w:rFonts w:ascii="Arial" w:hAnsi="Arial" w:cs="Arial"/>
                <w:sz w:val="20"/>
                <w:szCs w:val="20"/>
              </w:rPr>
              <w:t>Time</w:t>
            </w:r>
          </w:p>
        </w:tc>
        <w:tc>
          <w:tcPr>
            <w:tcW w:w="7000" w:type="dxa"/>
            <w:shd w:val="clear" w:color="auto" w:fill="auto"/>
          </w:tcPr>
          <w:p w14:paraId="26FCD003" w14:textId="77777777" w:rsidR="00E921BC" w:rsidRPr="00CE26D6" w:rsidRDefault="00E921BC" w:rsidP="001B0C15">
            <w:pPr>
              <w:rPr>
                <w:rFonts w:ascii="Arial" w:hAnsi="Arial" w:cs="Arial"/>
                <w:sz w:val="20"/>
                <w:szCs w:val="20"/>
              </w:rPr>
            </w:pPr>
            <w:r w:rsidRPr="00CE26D6">
              <w:rPr>
                <w:rFonts w:ascii="Arial" w:hAnsi="Arial" w:cs="Arial"/>
                <w:sz w:val="20"/>
                <w:szCs w:val="20"/>
              </w:rPr>
              <w:t>Activity</w:t>
            </w:r>
          </w:p>
        </w:tc>
        <w:tc>
          <w:tcPr>
            <w:tcW w:w="2038" w:type="dxa"/>
            <w:shd w:val="clear" w:color="auto" w:fill="auto"/>
          </w:tcPr>
          <w:p w14:paraId="4BC4BBBC" w14:textId="77777777" w:rsidR="00E921BC" w:rsidRPr="00CE26D6" w:rsidRDefault="00E921BC" w:rsidP="001B0C15">
            <w:pPr>
              <w:rPr>
                <w:rFonts w:ascii="Arial" w:hAnsi="Arial" w:cs="Arial"/>
                <w:sz w:val="20"/>
                <w:szCs w:val="20"/>
              </w:rPr>
            </w:pPr>
            <w:r w:rsidRPr="00CE26D6">
              <w:rPr>
                <w:rFonts w:ascii="Arial" w:hAnsi="Arial" w:cs="Arial"/>
                <w:sz w:val="20"/>
                <w:szCs w:val="20"/>
              </w:rPr>
              <w:t>Resources and equipment</w:t>
            </w:r>
          </w:p>
        </w:tc>
      </w:tr>
      <w:tr w:rsidR="00E921BC" w:rsidRPr="00CE26D6" w14:paraId="76961084" w14:textId="77777777" w:rsidTr="001B0C15">
        <w:tc>
          <w:tcPr>
            <w:tcW w:w="709" w:type="dxa"/>
            <w:shd w:val="clear" w:color="auto" w:fill="auto"/>
          </w:tcPr>
          <w:p w14:paraId="523A7C2D" w14:textId="7EE4E3F2" w:rsidR="00E921BC" w:rsidRDefault="000D131A" w:rsidP="001B0C15">
            <w:pPr>
              <w:jc w:val="center"/>
              <w:rPr>
                <w:rFonts w:ascii="Arial" w:hAnsi="Arial" w:cs="Arial"/>
                <w:sz w:val="20"/>
                <w:szCs w:val="20"/>
              </w:rPr>
            </w:pPr>
            <w:r>
              <w:rPr>
                <w:rFonts w:ascii="Arial" w:hAnsi="Arial" w:cs="Arial"/>
                <w:sz w:val="20"/>
                <w:szCs w:val="20"/>
              </w:rPr>
              <w:t>0</w:t>
            </w:r>
          </w:p>
          <w:p w14:paraId="2E09B9D8" w14:textId="2DB34377" w:rsidR="000D131A" w:rsidRDefault="000D131A" w:rsidP="001B0C15">
            <w:pPr>
              <w:jc w:val="center"/>
              <w:rPr>
                <w:rFonts w:ascii="Arial" w:hAnsi="Arial" w:cs="Arial"/>
                <w:sz w:val="20"/>
                <w:szCs w:val="20"/>
              </w:rPr>
            </w:pPr>
          </w:p>
          <w:p w14:paraId="51300A1D" w14:textId="3F6FF482" w:rsidR="000D131A" w:rsidRDefault="000D131A" w:rsidP="001B0C15">
            <w:pPr>
              <w:jc w:val="center"/>
              <w:rPr>
                <w:rFonts w:ascii="Arial" w:hAnsi="Arial" w:cs="Arial"/>
                <w:sz w:val="20"/>
                <w:szCs w:val="20"/>
              </w:rPr>
            </w:pPr>
          </w:p>
          <w:p w14:paraId="4503FE76" w14:textId="171BE4A7" w:rsidR="000D131A" w:rsidRPr="00CE26D6" w:rsidRDefault="000D131A" w:rsidP="001B0C15">
            <w:pPr>
              <w:jc w:val="center"/>
              <w:rPr>
                <w:rFonts w:ascii="Arial" w:hAnsi="Arial" w:cs="Arial"/>
                <w:sz w:val="20"/>
                <w:szCs w:val="20"/>
              </w:rPr>
            </w:pPr>
            <w:r>
              <w:rPr>
                <w:rFonts w:ascii="Arial" w:hAnsi="Arial" w:cs="Arial"/>
                <w:sz w:val="20"/>
                <w:szCs w:val="20"/>
              </w:rPr>
              <w:t>5</w:t>
            </w:r>
          </w:p>
          <w:p w14:paraId="28BAB26D" w14:textId="77777777" w:rsidR="00E921BC" w:rsidRPr="00CE26D6" w:rsidRDefault="00E921BC" w:rsidP="001B0C15">
            <w:pPr>
              <w:jc w:val="center"/>
              <w:rPr>
                <w:rFonts w:ascii="Arial" w:hAnsi="Arial" w:cs="Arial"/>
                <w:sz w:val="20"/>
                <w:szCs w:val="20"/>
              </w:rPr>
            </w:pPr>
          </w:p>
          <w:p w14:paraId="1D5BBE8A" w14:textId="77777777" w:rsidR="00E921BC" w:rsidRPr="00CE26D6" w:rsidRDefault="00E921BC" w:rsidP="001B0C15">
            <w:pPr>
              <w:jc w:val="center"/>
              <w:rPr>
                <w:rFonts w:ascii="Arial" w:hAnsi="Arial" w:cs="Arial"/>
                <w:sz w:val="20"/>
                <w:szCs w:val="20"/>
              </w:rPr>
            </w:pPr>
          </w:p>
          <w:p w14:paraId="63A97DC9" w14:textId="77777777" w:rsidR="00E921BC" w:rsidRPr="00CE26D6" w:rsidRDefault="00E921BC" w:rsidP="001B0C15">
            <w:pPr>
              <w:jc w:val="center"/>
              <w:rPr>
                <w:rFonts w:ascii="Arial" w:hAnsi="Arial" w:cs="Arial"/>
                <w:sz w:val="20"/>
                <w:szCs w:val="20"/>
              </w:rPr>
            </w:pPr>
          </w:p>
        </w:tc>
        <w:tc>
          <w:tcPr>
            <w:tcW w:w="7000" w:type="dxa"/>
            <w:shd w:val="clear" w:color="auto" w:fill="auto"/>
          </w:tcPr>
          <w:p w14:paraId="784B770F" w14:textId="453A12B7" w:rsidR="00E921BC" w:rsidRPr="00CE26D6" w:rsidRDefault="0037716B" w:rsidP="001B0C15">
            <w:pPr>
              <w:rPr>
                <w:rFonts w:ascii="Arial" w:hAnsi="Arial" w:cs="Arial"/>
                <w:i/>
                <w:sz w:val="20"/>
                <w:szCs w:val="20"/>
              </w:rPr>
            </w:pPr>
            <w:r>
              <w:rPr>
                <w:rFonts w:ascii="Arial" w:hAnsi="Arial" w:cs="Arial"/>
                <w:i/>
                <w:sz w:val="20"/>
                <w:szCs w:val="20"/>
              </w:rPr>
              <w:t>Register and i</w:t>
            </w:r>
            <w:r w:rsidR="00E921BC" w:rsidRPr="00CE26D6">
              <w:rPr>
                <w:rFonts w:ascii="Arial" w:hAnsi="Arial" w:cs="Arial"/>
                <w:i/>
                <w:sz w:val="20"/>
                <w:szCs w:val="20"/>
              </w:rPr>
              <w:t>ntroduction</w:t>
            </w:r>
          </w:p>
          <w:p w14:paraId="02238200" w14:textId="25F5F694" w:rsidR="00E921BC" w:rsidRPr="00CE26D6" w:rsidRDefault="0039336D" w:rsidP="001B0C15">
            <w:pPr>
              <w:rPr>
                <w:rFonts w:ascii="Arial" w:hAnsi="Arial" w:cs="Arial"/>
                <w:sz w:val="20"/>
                <w:szCs w:val="20"/>
              </w:rPr>
            </w:pPr>
            <w:r w:rsidRPr="008C1B3D">
              <w:rPr>
                <w:rFonts w:ascii="Arial" w:hAnsi="Arial" w:cs="Arial"/>
                <w:sz w:val="20"/>
                <w:szCs w:val="20"/>
              </w:rPr>
              <w:t xml:space="preserve">Go through the </w:t>
            </w:r>
            <w:r w:rsidR="0037716B">
              <w:rPr>
                <w:rFonts w:ascii="Arial" w:hAnsi="Arial" w:cs="Arial"/>
                <w:sz w:val="20"/>
                <w:szCs w:val="20"/>
              </w:rPr>
              <w:t>learning objectives</w:t>
            </w:r>
            <w:r w:rsidRPr="008C1B3D">
              <w:rPr>
                <w:rFonts w:ascii="Arial" w:hAnsi="Arial" w:cs="Arial"/>
                <w:sz w:val="20"/>
                <w:szCs w:val="20"/>
              </w:rPr>
              <w:t xml:space="preserve"> for the lesson.</w:t>
            </w:r>
          </w:p>
          <w:p w14:paraId="273EDDBE" w14:textId="77777777" w:rsidR="00E921BC" w:rsidRPr="00CE26D6" w:rsidRDefault="00E921BC" w:rsidP="001B0C15">
            <w:pPr>
              <w:rPr>
                <w:rFonts w:ascii="Arial" w:hAnsi="Arial" w:cs="Arial"/>
                <w:sz w:val="20"/>
                <w:szCs w:val="20"/>
              </w:rPr>
            </w:pPr>
          </w:p>
          <w:p w14:paraId="31CD8E27" w14:textId="77777777" w:rsidR="00E921BC" w:rsidRPr="00CE26D6" w:rsidRDefault="00E921BC" w:rsidP="001B0C15">
            <w:pPr>
              <w:rPr>
                <w:rFonts w:ascii="Arial" w:hAnsi="Arial" w:cs="Arial"/>
                <w:i/>
                <w:sz w:val="20"/>
                <w:szCs w:val="20"/>
              </w:rPr>
            </w:pPr>
            <w:r w:rsidRPr="00CE26D6">
              <w:rPr>
                <w:rFonts w:ascii="Arial" w:hAnsi="Arial" w:cs="Arial"/>
                <w:i/>
                <w:sz w:val="20"/>
                <w:szCs w:val="20"/>
              </w:rPr>
              <w:t>Starter</w:t>
            </w:r>
          </w:p>
          <w:p w14:paraId="35D34DA1" w14:textId="0410B00B" w:rsidR="00E921BC" w:rsidRPr="00CE26D6" w:rsidRDefault="0039336D" w:rsidP="001B0C15">
            <w:pPr>
              <w:rPr>
                <w:rFonts w:ascii="Arial" w:hAnsi="Arial" w:cs="Arial"/>
                <w:sz w:val="20"/>
                <w:szCs w:val="20"/>
              </w:rPr>
            </w:pPr>
            <w:r>
              <w:rPr>
                <w:rFonts w:ascii="Arial" w:hAnsi="Arial" w:cs="Arial"/>
                <w:sz w:val="20"/>
                <w:szCs w:val="20"/>
              </w:rPr>
              <w:t>Ask the pupils to name the</w:t>
            </w:r>
            <w:r w:rsidR="00E921BC" w:rsidRPr="00CE26D6">
              <w:rPr>
                <w:rFonts w:ascii="Arial" w:hAnsi="Arial" w:cs="Arial"/>
                <w:sz w:val="20"/>
                <w:szCs w:val="20"/>
              </w:rPr>
              <w:t xml:space="preserve"> different places whe</w:t>
            </w:r>
            <w:r>
              <w:rPr>
                <w:rFonts w:ascii="Arial" w:hAnsi="Arial" w:cs="Arial"/>
                <w:sz w:val="20"/>
                <w:szCs w:val="20"/>
              </w:rPr>
              <w:t>re ingredients can be purchased.</w:t>
            </w:r>
            <w:r w:rsidR="00E921BC" w:rsidRPr="00CE26D6">
              <w:rPr>
                <w:rFonts w:ascii="Arial" w:hAnsi="Arial" w:cs="Arial"/>
                <w:sz w:val="20"/>
                <w:szCs w:val="20"/>
              </w:rPr>
              <w:t xml:space="preserve">  Encourage them to think beyond a supermarket! </w:t>
            </w:r>
          </w:p>
          <w:p w14:paraId="0655DCB4" w14:textId="77777777" w:rsidR="00E921BC" w:rsidRPr="00CE26D6" w:rsidRDefault="00E921BC" w:rsidP="001B0C15">
            <w:pPr>
              <w:rPr>
                <w:rFonts w:ascii="Arial" w:hAnsi="Arial" w:cs="Arial"/>
                <w:sz w:val="20"/>
                <w:szCs w:val="20"/>
              </w:rPr>
            </w:pPr>
          </w:p>
        </w:tc>
        <w:tc>
          <w:tcPr>
            <w:tcW w:w="2038" w:type="dxa"/>
            <w:shd w:val="clear" w:color="auto" w:fill="auto"/>
          </w:tcPr>
          <w:p w14:paraId="2700963F" w14:textId="77777777" w:rsidR="00E921BC" w:rsidRPr="00CE26D6" w:rsidRDefault="00E921BC" w:rsidP="001B0C15">
            <w:pPr>
              <w:rPr>
                <w:rFonts w:ascii="Arial" w:hAnsi="Arial" w:cs="Arial"/>
                <w:sz w:val="20"/>
                <w:szCs w:val="20"/>
              </w:rPr>
            </w:pPr>
          </w:p>
          <w:p w14:paraId="5C90B2D8" w14:textId="3E8EB1C0" w:rsidR="00E921BC" w:rsidRPr="00CE26D6" w:rsidRDefault="0039336D" w:rsidP="001B0C15">
            <w:pPr>
              <w:rPr>
                <w:rFonts w:ascii="Arial" w:hAnsi="Arial" w:cs="Arial"/>
                <w:sz w:val="20"/>
                <w:szCs w:val="20"/>
              </w:rPr>
            </w:pPr>
            <w:r>
              <w:rPr>
                <w:rFonts w:ascii="Arial" w:hAnsi="Arial" w:cs="Arial"/>
                <w:sz w:val="20"/>
                <w:szCs w:val="20"/>
              </w:rPr>
              <w:t>Lesson plan</w:t>
            </w:r>
          </w:p>
          <w:p w14:paraId="1192AA2E" w14:textId="77777777" w:rsidR="0008474F" w:rsidRDefault="0008474F" w:rsidP="001B0C15"/>
          <w:p w14:paraId="2814FC07" w14:textId="65052614" w:rsidR="00E921BC" w:rsidRPr="00CE26D6" w:rsidRDefault="002A3DB8" w:rsidP="001B0C15">
            <w:pPr>
              <w:rPr>
                <w:rFonts w:ascii="Arial" w:hAnsi="Arial" w:cs="Arial"/>
                <w:sz w:val="20"/>
                <w:szCs w:val="20"/>
              </w:rPr>
            </w:pPr>
            <w:hyperlink r:id="rId11" w:anchor="sold" w:history="1">
              <w:r w:rsidR="0039336D" w:rsidRPr="0039336D">
                <w:rPr>
                  <w:rStyle w:val="Hyperlink"/>
                  <w:rFonts w:ascii="Arial" w:hAnsi="Arial" w:cs="Arial"/>
                  <w:sz w:val="20"/>
                  <w:szCs w:val="20"/>
                </w:rPr>
                <w:t>How food is sold for use and consumption</w:t>
              </w:r>
            </w:hyperlink>
          </w:p>
          <w:p w14:paraId="48155CCD" w14:textId="77777777" w:rsidR="00E921BC" w:rsidRPr="00CE26D6" w:rsidRDefault="00E921BC" w:rsidP="001B0C15">
            <w:pPr>
              <w:rPr>
                <w:rFonts w:ascii="Arial" w:hAnsi="Arial" w:cs="Arial"/>
                <w:sz w:val="20"/>
                <w:szCs w:val="20"/>
              </w:rPr>
            </w:pPr>
          </w:p>
        </w:tc>
      </w:tr>
      <w:tr w:rsidR="00E921BC" w:rsidRPr="00CE26D6" w14:paraId="55007C95" w14:textId="77777777" w:rsidTr="001B0C15">
        <w:tc>
          <w:tcPr>
            <w:tcW w:w="709" w:type="dxa"/>
            <w:shd w:val="clear" w:color="auto" w:fill="auto"/>
          </w:tcPr>
          <w:p w14:paraId="7604954E" w14:textId="77777777" w:rsidR="00E921BC" w:rsidRPr="00CE26D6" w:rsidRDefault="00E921BC" w:rsidP="001B0C15">
            <w:pPr>
              <w:jc w:val="center"/>
              <w:rPr>
                <w:rFonts w:ascii="Arial" w:hAnsi="Arial" w:cs="Arial"/>
                <w:sz w:val="20"/>
                <w:szCs w:val="20"/>
              </w:rPr>
            </w:pPr>
            <w:r w:rsidRPr="00CE26D6">
              <w:rPr>
                <w:rFonts w:ascii="Arial" w:hAnsi="Arial" w:cs="Arial"/>
                <w:sz w:val="20"/>
                <w:szCs w:val="20"/>
              </w:rPr>
              <w:t>10</w:t>
            </w:r>
          </w:p>
        </w:tc>
        <w:tc>
          <w:tcPr>
            <w:tcW w:w="7000" w:type="dxa"/>
            <w:shd w:val="clear" w:color="auto" w:fill="auto"/>
          </w:tcPr>
          <w:p w14:paraId="28E0CD32" w14:textId="77777777" w:rsidR="00E921BC" w:rsidRPr="00CE26D6" w:rsidRDefault="00E921BC" w:rsidP="001B0C15">
            <w:pPr>
              <w:rPr>
                <w:rFonts w:ascii="Arial" w:hAnsi="Arial" w:cs="Arial"/>
                <w:sz w:val="20"/>
                <w:szCs w:val="20"/>
              </w:rPr>
            </w:pPr>
            <w:r w:rsidRPr="00CE26D6">
              <w:rPr>
                <w:rFonts w:ascii="Arial" w:hAnsi="Arial" w:cs="Arial"/>
                <w:i/>
                <w:sz w:val="20"/>
                <w:szCs w:val="20"/>
              </w:rPr>
              <w:t>Main activity 1</w:t>
            </w:r>
          </w:p>
          <w:p w14:paraId="532CB461" w14:textId="77777777" w:rsidR="00E921BC" w:rsidRPr="00CE26D6" w:rsidRDefault="00E921BC" w:rsidP="001B0C15">
            <w:pPr>
              <w:rPr>
                <w:rFonts w:ascii="Arial" w:hAnsi="Arial" w:cs="Arial"/>
                <w:sz w:val="20"/>
                <w:szCs w:val="20"/>
              </w:rPr>
            </w:pPr>
            <w:r w:rsidRPr="00CE26D6">
              <w:rPr>
                <w:rFonts w:ascii="Arial" w:hAnsi="Arial" w:cs="Arial"/>
                <w:sz w:val="20"/>
                <w:szCs w:val="20"/>
              </w:rPr>
              <w:t xml:space="preserve">Look at regional specialities for the UK and the diversity of ingredients that are available.  This might include food that is readily available to meet the needs of different cultural groups. </w:t>
            </w:r>
          </w:p>
          <w:p w14:paraId="7510D66F" w14:textId="77777777" w:rsidR="00E921BC" w:rsidRPr="00CE26D6" w:rsidRDefault="00E921BC" w:rsidP="001B0C15">
            <w:pPr>
              <w:rPr>
                <w:rFonts w:ascii="Arial" w:hAnsi="Arial" w:cs="Arial"/>
                <w:sz w:val="20"/>
                <w:szCs w:val="20"/>
              </w:rPr>
            </w:pPr>
          </w:p>
          <w:p w14:paraId="21FF616E" w14:textId="6C0269FA" w:rsidR="00E921BC" w:rsidRPr="00CE26D6" w:rsidRDefault="00E921BC" w:rsidP="005525A3">
            <w:pPr>
              <w:rPr>
                <w:rFonts w:ascii="Arial" w:hAnsi="Arial" w:cs="Arial"/>
                <w:sz w:val="20"/>
                <w:szCs w:val="20"/>
              </w:rPr>
            </w:pPr>
            <w:r w:rsidRPr="00CE26D6">
              <w:rPr>
                <w:rFonts w:ascii="Arial" w:hAnsi="Arial" w:cs="Arial"/>
                <w:sz w:val="20"/>
                <w:szCs w:val="20"/>
              </w:rPr>
              <w:t>Focus on availability</w:t>
            </w:r>
            <w:r w:rsidR="000D131A">
              <w:rPr>
                <w:rFonts w:ascii="Arial" w:hAnsi="Arial" w:cs="Arial"/>
                <w:sz w:val="20"/>
                <w:szCs w:val="20"/>
              </w:rPr>
              <w:t>:</w:t>
            </w:r>
            <w:r w:rsidRPr="00CE26D6">
              <w:rPr>
                <w:rFonts w:ascii="Arial" w:hAnsi="Arial" w:cs="Arial"/>
                <w:sz w:val="20"/>
                <w:szCs w:val="20"/>
              </w:rPr>
              <w:t xml:space="preserve"> ask the pupils to </w:t>
            </w:r>
            <w:r w:rsidR="005525A3">
              <w:rPr>
                <w:rFonts w:ascii="Arial" w:hAnsi="Arial" w:cs="Arial"/>
                <w:sz w:val="20"/>
                <w:szCs w:val="20"/>
              </w:rPr>
              <w:t xml:space="preserve">consider </w:t>
            </w:r>
            <w:r w:rsidRPr="00CE26D6">
              <w:rPr>
                <w:rFonts w:ascii="Arial" w:hAnsi="Arial" w:cs="Arial"/>
                <w:sz w:val="20"/>
                <w:szCs w:val="20"/>
              </w:rPr>
              <w:t xml:space="preserve">local ingredients/food.  Ask them to </w:t>
            </w:r>
            <w:r w:rsidR="0039336D">
              <w:rPr>
                <w:rFonts w:ascii="Arial" w:hAnsi="Arial" w:cs="Arial"/>
                <w:sz w:val="20"/>
                <w:szCs w:val="20"/>
              </w:rPr>
              <w:t>suggest</w:t>
            </w:r>
            <w:r w:rsidRPr="00CE26D6">
              <w:rPr>
                <w:rFonts w:ascii="Arial" w:hAnsi="Arial" w:cs="Arial"/>
                <w:sz w:val="20"/>
                <w:szCs w:val="20"/>
              </w:rPr>
              <w:t xml:space="preserve"> </w:t>
            </w:r>
            <w:r w:rsidR="0039336D">
              <w:rPr>
                <w:rFonts w:ascii="Arial" w:hAnsi="Arial" w:cs="Arial"/>
                <w:sz w:val="20"/>
                <w:szCs w:val="20"/>
              </w:rPr>
              <w:t xml:space="preserve">the </w:t>
            </w:r>
            <w:r w:rsidRPr="00CE26D6">
              <w:rPr>
                <w:rFonts w:ascii="Arial" w:hAnsi="Arial" w:cs="Arial"/>
                <w:sz w:val="20"/>
                <w:szCs w:val="20"/>
              </w:rPr>
              <w:t xml:space="preserve">benefits of buying locally/regionally or to </w:t>
            </w:r>
            <w:r w:rsidR="0039336D">
              <w:rPr>
                <w:rFonts w:ascii="Arial" w:hAnsi="Arial" w:cs="Arial"/>
                <w:sz w:val="20"/>
                <w:szCs w:val="20"/>
              </w:rPr>
              <w:t>explain</w:t>
            </w:r>
            <w:r w:rsidRPr="00CE26D6">
              <w:rPr>
                <w:rFonts w:ascii="Arial" w:hAnsi="Arial" w:cs="Arial"/>
                <w:sz w:val="20"/>
                <w:szCs w:val="20"/>
              </w:rPr>
              <w:t xml:space="preserve"> why </w:t>
            </w:r>
            <w:r w:rsidR="0039336D">
              <w:rPr>
                <w:rFonts w:ascii="Arial" w:hAnsi="Arial" w:cs="Arial"/>
                <w:sz w:val="20"/>
                <w:szCs w:val="20"/>
              </w:rPr>
              <w:t xml:space="preserve">particular </w:t>
            </w:r>
            <w:r w:rsidRPr="00CE26D6">
              <w:rPr>
                <w:rFonts w:ascii="Arial" w:hAnsi="Arial" w:cs="Arial"/>
                <w:sz w:val="20"/>
                <w:szCs w:val="20"/>
              </w:rPr>
              <w:t>ingredients are available in their locality.</w:t>
            </w:r>
          </w:p>
        </w:tc>
        <w:tc>
          <w:tcPr>
            <w:tcW w:w="2038" w:type="dxa"/>
            <w:shd w:val="clear" w:color="auto" w:fill="auto"/>
          </w:tcPr>
          <w:p w14:paraId="5D496B3D" w14:textId="77777777" w:rsidR="00E921BC" w:rsidRPr="00CE26D6" w:rsidRDefault="00E921BC" w:rsidP="001B0C15">
            <w:pPr>
              <w:rPr>
                <w:rFonts w:ascii="Arial" w:hAnsi="Arial" w:cs="Arial"/>
                <w:sz w:val="20"/>
                <w:szCs w:val="20"/>
              </w:rPr>
            </w:pPr>
          </w:p>
          <w:p w14:paraId="43B36A44" w14:textId="29BEC87B" w:rsidR="00E921BC" w:rsidRPr="00CE26D6" w:rsidRDefault="002A3DB8" w:rsidP="001B0C15">
            <w:pPr>
              <w:rPr>
                <w:rFonts w:ascii="Arial" w:hAnsi="Arial" w:cs="Arial"/>
                <w:sz w:val="20"/>
                <w:szCs w:val="20"/>
              </w:rPr>
            </w:pPr>
            <w:hyperlink r:id="rId12" w:history="1">
              <w:r w:rsidR="0039336D">
                <w:rPr>
                  <w:rStyle w:val="Hyperlink"/>
                  <w:rFonts w:ascii="Arial" w:hAnsi="Arial" w:cs="Arial"/>
                  <w:sz w:val="20"/>
                  <w:szCs w:val="20"/>
                </w:rPr>
                <w:t>Food provenance on your doorstep poster</w:t>
              </w:r>
            </w:hyperlink>
          </w:p>
        </w:tc>
      </w:tr>
      <w:tr w:rsidR="00E921BC" w:rsidRPr="00CE26D6" w14:paraId="5D264090" w14:textId="77777777" w:rsidTr="001B0C15">
        <w:tc>
          <w:tcPr>
            <w:tcW w:w="709" w:type="dxa"/>
            <w:shd w:val="clear" w:color="auto" w:fill="auto"/>
          </w:tcPr>
          <w:p w14:paraId="0EB83DB8" w14:textId="77777777" w:rsidR="00E921BC" w:rsidRPr="00CE26D6" w:rsidRDefault="00E921BC" w:rsidP="001B0C15">
            <w:pPr>
              <w:jc w:val="center"/>
              <w:rPr>
                <w:rFonts w:ascii="Arial" w:hAnsi="Arial" w:cs="Arial"/>
                <w:sz w:val="20"/>
                <w:szCs w:val="20"/>
              </w:rPr>
            </w:pPr>
            <w:r w:rsidRPr="00CE26D6">
              <w:rPr>
                <w:rFonts w:ascii="Arial" w:hAnsi="Arial" w:cs="Arial"/>
                <w:sz w:val="20"/>
                <w:szCs w:val="20"/>
              </w:rPr>
              <w:t>20</w:t>
            </w:r>
          </w:p>
          <w:p w14:paraId="4D246A4C" w14:textId="77777777" w:rsidR="00E921BC" w:rsidRPr="00CE26D6" w:rsidRDefault="00E921BC" w:rsidP="001B0C15">
            <w:pPr>
              <w:jc w:val="center"/>
              <w:rPr>
                <w:rFonts w:ascii="Arial" w:hAnsi="Arial" w:cs="Arial"/>
                <w:sz w:val="20"/>
                <w:szCs w:val="20"/>
              </w:rPr>
            </w:pPr>
          </w:p>
          <w:p w14:paraId="090ED721" w14:textId="77777777" w:rsidR="00E921BC" w:rsidRPr="00CE26D6" w:rsidRDefault="00E921BC" w:rsidP="001B0C15">
            <w:pPr>
              <w:jc w:val="center"/>
              <w:rPr>
                <w:rFonts w:ascii="Arial" w:hAnsi="Arial" w:cs="Arial"/>
                <w:sz w:val="20"/>
                <w:szCs w:val="20"/>
              </w:rPr>
            </w:pPr>
          </w:p>
          <w:p w14:paraId="195FC796" w14:textId="77777777" w:rsidR="00E921BC" w:rsidRPr="00CE26D6" w:rsidRDefault="00E921BC" w:rsidP="001B0C15">
            <w:pPr>
              <w:jc w:val="center"/>
              <w:rPr>
                <w:rFonts w:ascii="Arial" w:hAnsi="Arial" w:cs="Arial"/>
                <w:sz w:val="20"/>
                <w:szCs w:val="20"/>
              </w:rPr>
            </w:pPr>
          </w:p>
          <w:p w14:paraId="0A787A9F" w14:textId="77777777" w:rsidR="00E921BC" w:rsidRPr="00CE26D6" w:rsidRDefault="00E921BC" w:rsidP="001B0C15">
            <w:pPr>
              <w:jc w:val="center"/>
              <w:rPr>
                <w:rFonts w:ascii="Arial" w:hAnsi="Arial" w:cs="Arial"/>
                <w:sz w:val="20"/>
                <w:szCs w:val="20"/>
              </w:rPr>
            </w:pPr>
          </w:p>
          <w:p w14:paraId="4B04D0EC" w14:textId="77777777" w:rsidR="00E921BC" w:rsidRPr="00CE26D6" w:rsidRDefault="00E921BC" w:rsidP="001B0C15">
            <w:pPr>
              <w:jc w:val="center"/>
              <w:rPr>
                <w:rFonts w:ascii="Arial" w:hAnsi="Arial" w:cs="Arial"/>
                <w:sz w:val="20"/>
                <w:szCs w:val="20"/>
              </w:rPr>
            </w:pPr>
          </w:p>
          <w:p w14:paraId="12CFB931" w14:textId="77777777" w:rsidR="00E921BC" w:rsidRPr="00CE26D6" w:rsidRDefault="00E921BC" w:rsidP="001B0C15">
            <w:pPr>
              <w:jc w:val="center"/>
              <w:rPr>
                <w:rFonts w:ascii="Arial" w:hAnsi="Arial" w:cs="Arial"/>
                <w:sz w:val="20"/>
                <w:szCs w:val="20"/>
              </w:rPr>
            </w:pPr>
          </w:p>
          <w:p w14:paraId="46003CE8" w14:textId="77777777" w:rsidR="00E921BC" w:rsidRPr="00CE26D6" w:rsidRDefault="00E921BC" w:rsidP="001B0C15">
            <w:pPr>
              <w:jc w:val="center"/>
              <w:rPr>
                <w:rFonts w:ascii="Arial" w:hAnsi="Arial" w:cs="Arial"/>
                <w:sz w:val="20"/>
                <w:szCs w:val="20"/>
              </w:rPr>
            </w:pPr>
          </w:p>
          <w:p w14:paraId="122D5B4A" w14:textId="77777777" w:rsidR="00E921BC" w:rsidRPr="00CE26D6" w:rsidRDefault="00E921BC" w:rsidP="001B0C15">
            <w:pPr>
              <w:jc w:val="center"/>
              <w:rPr>
                <w:rFonts w:ascii="Arial" w:hAnsi="Arial" w:cs="Arial"/>
                <w:sz w:val="20"/>
                <w:szCs w:val="20"/>
              </w:rPr>
            </w:pPr>
          </w:p>
          <w:p w14:paraId="7113D28A" w14:textId="77777777" w:rsidR="00E921BC" w:rsidRPr="00CE26D6" w:rsidRDefault="00E921BC" w:rsidP="001B0C15">
            <w:pPr>
              <w:jc w:val="center"/>
              <w:rPr>
                <w:rFonts w:ascii="Arial" w:hAnsi="Arial" w:cs="Arial"/>
                <w:sz w:val="20"/>
                <w:szCs w:val="20"/>
              </w:rPr>
            </w:pPr>
          </w:p>
          <w:p w14:paraId="2080DBDD" w14:textId="77777777" w:rsidR="00E921BC" w:rsidRPr="00CE26D6" w:rsidRDefault="00E921BC" w:rsidP="001B0C15">
            <w:pPr>
              <w:jc w:val="center"/>
              <w:rPr>
                <w:rFonts w:ascii="Arial" w:hAnsi="Arial" w:cs="Arial"/>
                <w:sz w:val="20"/>
                <w:szCs w:val="20"/>
              </w:rPr>
            </w:pPr>
          </w:p>
          <w:p w14:paraId="0A7F7E23" w14:textId="77777777" w:rsidR="00E921BC" w:rsidRPr="00CE26D6" w:rsidRDefault="00E921BC" w:rsidP="001B0C15">
            <w:pPr>
              <w:jc w:val="center"/>
              <w:rPr>
                <w:rFonts w:ascii="Arial" w:hAnsi="Arial" w:cs="Arial"/>
                <w:sz w:val="20"/>
                <w:szCs w:val="20"/>
              </w:rPr>
            </w:pPr>
          </w:p>
          <w:p w14:paraId="5816B7D1" w14:textId="77777777" w:rsidR="00E921BC" w:rsidRPr="00CE26D6" w:rsidRDefault="00E921BC" w:rsidP="001B0C15">
            <w:pPr>
              <w:jc w:val="center"/>
              <w:rPr>
                <w:rFonts w:ascii="Arial" w:hAnsi="Arial" w:cs="Arial"/>
                <w:sz w:val="20"/>
                <w:szCs w:val="20"/>
              </w:rPr>
            </w:pPr>
          </w:p>
          <w:p w14:paraId="7A96A21E" w14:textId="77777777" w:rsidR="00E921BC" w:rsidRPr="00CE26D6" w:rsidRDefault="00E921BC" w:rsidP="001B0C15">
            <w:pPr>
              <w:jc w:val="center"/>
              <w:rPr>
                <w:rFonts w:ascii="Arial" w:hAnsi="Arial" w:cs="Arial"/>
                <w:sz w:val="20"/>
                <w:szCs w:val="20"/>
              </w:rPr>
            </w:pPr>
          </w:p>
          <w:p w14:paraId="7FD646E4" w14:textId="77777777" w:rsidR="00E921BC" w:rsidRPr="00CE26D6" w:rsidRDefault="00E921BC" w:rsidP="001B0C15">
            <w:pPr>
              <w:jc w:val="center"/>
              <w:rPr>
                <w:rFonts w:ascii="Arial" w:hAnsi="Arial" w:cs="Arial"/>
                <w:sz w:val="20"/>
                <w:szCs w:val="20"/>
              </w:rPr>
            </w:pPr>
          </w:p>
          <w:p w14:paraId="5A6A8B8B" w14:textId="77777777" w:rsidR="00E921BC" w:rsidRPr="00CE26D6" w:rsidRDefault="00E921BC" w:rsidP="001B0C15">
            <w:pPr>
              <w:jc w:val="center"/>
              <w:rPr>
                <w:rFonts w:ascii="Arial" w:hAnsi="Arial" w:cs="Arial"/>
                <w:sz w:val="20"/>
                <w:szCs w:val="20"/>
              </w:rPr>
            </w:pPr>
          </w:p>
          <w:p w14:paraId="447830EF" w14:textId="77777777" w:rsidR="00E921BC" w:rsidRPr="00CE26D6" w:rsidRDefault="00E921BC" w:rsidP="001B0C15">
            <w:pPr>
              <w:jc w:val="center"/>
              <w:rPr>
                <w:rFonts w:ascii="Arial" w:hAnsi="Arial" w:cs="Arial"/>
                <w:sz w:val="20"/>
                <w:szCs w:val="20"/>
              </w:rPr>
            </w:pPr>
          </w:p>
          <w:p w14:paraId="51FA07B5" w14:textId="77777777" w:rsidR="00E921BC" w:rsidRPr="00CE26D6" w:rsidRDefault="00E921BC" w:rsidP="001B0C15">
            <w:pPr>
              <w:jc w:val="center"/>
              <w:rPr>
                <w:rFonts w:ascii="Arial" w:hAnsi="Arial" w:cs="Arial"/>
                <w:sz w:val="20"/>
                <w:szCs w:val="20"/>
              </w:rPr>
            </w:pPr>
          </w:p>
          <w:p w14:paraId="00067E27" w14:textId="77777777" w:rsidR="00E921BC" w:rsidRPr="00CE26D6" w:rsidRDefault="00E921BC" w:rsidP="001B0C15">
            <w:pPr>
              <w:jc w:val="center"/>
              <w:rPr>
                <w:rFonts w:ascii="Arial" w:hAnsi="Arial" w:cs="Arial"/>
                <w:sz w:val="20"/>
                <w:szCs w:val="20"/>
              </w:rPr>
            </w:pPr>
          </w:p>
          <w:p w14:paraId="14225804" w14:textId="77777777" w:rsidR="00E921BC" w:rsidRPr="00CE26D6" w:rsidRDefault="00E921BC" w:rsidP="001B0C15">
            <w:pPr>
              <w:jc w:val="center"/>
              <w:rPr>
                <w:rFonts w:ascii="Arial" w:hAnsi="Arial" w:cs="Arial"/>
                <w:sz w:val="20"/>
                <w:szCs w:val="20"/>
              </w:rPr>
            </w:pPr>
          </w:p>
          <w:p w14:paraId="04974DA0" w14:textId="77777777" w:rsidR="00E921BC" w:rsidRPr="00CE26D6" w:rsidRDefault="00E921BC" w:rsidP="001B0C15">
            <w:pPr>
              <w:jc w:val="center"/>
              <w:rPr>
                <w:rFonts w:ascii="Arial" w:hAnsi="Arial" w:cs="Arial"/>
                <w:sz w:val="20"/>
                <w:szCs w:val="20"/>
              </w:rPr>
            </w:pPr>
          </w:p>
          <w:p w14:paraId="3B89AECA" w14:textId="77777777" w:rsidR="00E921BC" w:rsidRPr="00CE26D6" w:rsidRDefault="00E921BC" w:rsidP="001B0C15">
            <w:pPr>
              <w:jc w:val="center"/>
              <w:rPr>
                <w:rFonts w:ascii="Arial" w:hAnsi="Arial" w:cs="Arial"/>
                <w:sz w:val="20"/>
                <w:szCs w:val="20"/>
              </w:rPr>
            </w:pPr>
          </w:p>
          <w:p w14:paraId="2C033D7D" w14:textId="77777777" w:rsidR="00E921BC" w:rsidRPr="00CE26D6" w:rsidRDefault="00E921BC" w:rsidP="001B0C15">
            <w:pPr>
              <w:jc w:val="center"/>
              <w:rPr>
                <w:rFonts w:ascii="Arial" w:hAnsi="Arial" w:cs="Arial"/>
                <w:sz w:val="20"/>
                <w:szCs w:val="20"/>
              </w:rPr>
            </w:pPr>
          </w:p>
          <w:p w14:paraId="135ABE54" w14:textId="77777777" w:rsidR="00E921BC" w:rsidRPr="00CE26D6" w:rsidRDefault="00E921BC" w:rsidP="001B0C15">
            <w:pPr>
              <w:jc w:val="center"/>
              <w:rPr>
                <w:rFonts w:ascii="Arial" w:hAnsi="Arial" w:cs="Arial"/>
                <w:sz w:val="20"/>
                <w:szCs w:val="20"/>
              </w:rPr>
            </w:pPr>
          </w:p>
          <w:p w14:paraId="1B444ECC" w14:textId="77777777" w:rsidR="00E921BC" w:rsidRPr="00CE26D6" w:rsidRDefault="00E921BC" w:rsidP="001B0C15">
            <w:pPr>
              <w:jc w:val="center"/>
              <w:rPr>
                <w:rFonts w:ascii="Arial" w:hAnsi="Arial" w:cs="Arial"/>
                <w:sz w:val="20"/>
                <w:szCs w:val="20"/>
              </w:rPr>
            </w:pPr>
          </w:p>
          <w:p w14:paraId="268F9704" w14:textId="77777777" w:rsidR="00E921BC" w:rsidRPr="00CE26D6" w:rsidRDefault="00E921BC" w:rsidP="001B0C15">
            <w:pPr>
              <w:jc w:val="center"/>
              <w:rPr>
                <w:rFonts w:ascii="Arial" w:hAnsi="Arial" w:cs="Arial"/>
                <w:sz w:val="20"/>
                <w:szCs w:val="20"/>
              </w:rPr>
            </w:pPr>
          </w:p>
          <w:p w14:paraId="6DA1430D" w14:textId="77777777" w:rsidR="00E921BC" w:rsidRPr="00CE26D6" w:rsidRDefault="00E921BC" w:rsidP="001B0C15">
            <w:pPr>
              <w:jc w:val="center"/>
              <w:rPr>
                <w:rFonts w:ascii="Arial" w:hAnsi="Arial" w:cs="Arial"/>
                <w:sz w:val="20"/>
                <w:szCs w:val="20"/>
              </w:rPr>
            </w:pPr>
          </w:p>
          <w:p w14:paraId="5E963851" w14:textId="77777777" w:rsidR="00E921BC" w:rsidRPr="00CE26D6" w:rsidRDefault="00E921BC" w:rsidP="001B0C15">
            <w:pPr>
              <w:jc w:val="center"/>
              <w:rPr>
                <w:rFonts w:ascii="Arial" w:hAnsi="Arial" w:cs="Arial"/>
                <w:sz w:val="20"/>
                <w:szCs w:val="20"/>
              </w:rPr>
            </w:pPr>
          </w:p>
          <w:p w14:paraId="43FB5929" w14:textId="77777777" w:rsidR="00E921BC" w:rsidRPr="00CE26D6" w:rsidRDefault="00E921BC" w:rsidP="001B0C15">
            <w:pPr>
              <w:jc w:val="center"/>
              <w:rPr>
                <w:rFonts w:ascii="Arial" w:hAnsi="Arial" w:cs="Arial"/>
                <w:sz w:val="20"/>
                <w:szCs w:val="20"/>
              </w:rPr>
            </w:pPr>
          </w:p>
          <w:p w14:paraId="1C985CA7" w14:textId="77777777" w:rsidR="00E921BC" w:rsidRPr="00CE26D6" w:rsidRDefault="00E921BC" w:rsidP="001B0C15">
            <w:pPr>
              <w:jc w:val="center"/>
              <w:rPr>
                <w:rFonts w:ascii="Arial" w:hAnsi="Arial" w:cs="Arial"/>
                <w:sz w:val="20"/>
                <w:szCs w:val="20"/>
              </w:rPr>
            </w:pPr>
          </w:p>
          <w:p w14:paraId="1C273595" w14:textId="77777777" w:rsidR="00E921BC" w:rsidRPr="00CE26D6" w:rsidRDefault="00E921BC" w:rsidP="001B0C15">
            <w:pPr>
              <w:jc w:val="center"/>
              <w:rPr>
                <w:rFonts w:ascii="Arial" w:hAnsi="Arial" w:cs="Arial"/>
                <w:sz w:val="20"/>
                <w:szCs w:val="20"/>
              </w:rPr>
            </w:pPr>
          </w:p>
          <w:p w14:paraId="273F5079" w14:textId="77777777" w:rsidR="00E921BC" w:rsidRPr="00CE26D6" w:rsidRDefault="00E921BC" w:rsidP="001B0C15">
            <w:pPr>
              <w:jc w:val="center"/>
              <w:rPr>
                <w:rFonts w:ascii="Arial" w:hAnsi="Arial" w:cs="Arial"/>
                <w:sz w:val="20"/>
                <w:szCs w:val="20"/>
              </w:rPr>
            </w:pPr>
          </w:p>
          <w:p w14:paraId="42FF0667" w14:textId="77777777" w:rsidR="00E921BC" w:rsidRPr="00CE26D6" w:rsidRDefault="00E921BC" w:rsidP="001B0C15">
            <w:pPr>
              <w:jc w:val="center"/>
              <w:rPr>
                <w:rFonts w:ascii="Arial" w:hAnsi="Arial" w:cs="Arial"/>
                <w:sz w:val="20"/>
                <w:szCs w:val="20"/>
              </w:rPr>
            </w:pPr>
          </w:p>
          <w:p w14:paraId="4CA56C18" w14:textId="77777777" w:rsidR="00E921BC" w:rsidRPr="00CE26D6" w:rsidRDefault="00E921BC" w:rsidP="001B0C15">
            <w:pPr>
              <w:jc w:val="center"/>
              <w:rPr>
                <w:rFonts w:ascii="Arial" w:hAnsi="Arial" w:cs="Arial"/>
                <w:sz w:val="20"/>
                <w:szCs w:val="20"/>
              </w:rPr>
            </w:pPr>
          </w:p>
          <w:p w14:paraId="0130A3EC" w14:textId="77777777" w:rsidR="00E921BC" w:rsidRPr="00CE26D6" w:rsidRDefault="00E921BC" w:rsidP="001B0C15">
            <w:pPr>
              <w:jc w:val="center"/>
              <w:rPr>
                <w:rFonts w:ascii="Arial" w:hAnsi="Arial" w:cs="Arial"/>
                <w:sz w:val="20"/>
                <w:szCs w:val="20"/>
              </w:rPr>
            </w:pPr>
          </w:p>
          <w:p w14:paraId="021C722B" w14:textId="77777777" w:rsidR="00445510" w:rsidRDefault="00445510" w:rsidP="001B0C15">
            <w:pPr>
              <w:jc w:val="center"/>
              <w:rPr>
                <w:rFonts w:ascii="Arial" w:hAnsi="Arial" w:cs="Arial"/>
                <w:sz w:val="20"/>
                <w:szCs w:val="20"/>
              </w:rPr>
            </w:pPr>
          </w:p>
          <w:p w14:paraId="44684554" w14:textId="77777777" w:rsidR="00445510" w:rsidRDefault="00445510" w:rsidP="001B0C15">
            <w:pPr>
              <w:jc w:val="center"/>
              <w:rPr>
                <w:rFonts w:ascii="Arial" w:hAnsi="Arial" w:cs="Arial"/>
                <w:sz w:val="20"/>
                <w:szCs w:val="20"/>
              </w:rPr>
            </w:pPr>
          </w:p>
          <w:p w14:paraId="1E573D7D" w14:textId="77777777" w:rsidR="00445510" w:rsidRDefault="00445510" w:rsidP="001B0C15">
            <w:pPr>
              <w:jc w:val="center"/>
              <w:rPr>
                <w:rFonts w:ascii="Arial" w:hAnsi="Arial" w:cs="Arial"/>
                <w:sz w:val="20"/>
                <w:szCs w:val="20"/>
              </w:rPr>
            </w:pPr>
          </w:p>
          <w:p w14:paraId="257DC7DA" w14:textId="77777777" w:rsidR="00445510" w:rsidRDefault="00445510" w:rsidP="001B0C15">
            <w:pPr>
              <w:jc w:val="center"/>
              <w:rPr>
                <w:rFonts w:ascii="Arial" w:hAnsi="Arial" w:cs="Arial"/>
                <w:sz w:val="20"/>
                <w:szCs w:val="20"/>
              </w:rPr>
            </w:pPr>
          </w:p>
          <w:p w14:paraId="481D6C0A" w14:textId="77777777" w:rsidR="00445510" w:rsidRDefault="00445510" w:rsidP="001B0C15">
            <w:pPr>
              <w:jc w:val="center"/>
              <w:rPr>
                <w:rFonts w:ascii="Arial" w:hAnsi="Arial" w:cs="Arial"/>
                <w:sz w:val="20"/>
                <w:szCs w:val="20"/>
              </w:rPr>
            </w:pPr>
          </w:p>
          <w:p w14:paraId="2F4AB48F" w14:textId="77777777" w:rsidR="00445510" w:rsidRDefault="00445510" w:rsidP="001B0C15">
            <w:pPr>
              <w:jc w:val="center"/>
              <w:rPr>
                <w:rFonts w:ascii="Arial" w:hAnsi="Arial" w:cs="Arial"/>
                <w:sz w:val="20"/>
                <w:szCs w:val="20"/>
              </w:rPr>
            </w:pPr>
          </w:p>
          <w:p w14:paraId="58C64C11" w14:textId="77777777" w:rsidR="00445510" w:rsidRDefault="00445510" w:rsidP="001B0C15">
            <w:pPr>
              <w:jc w:val="center"/>
              <w:rPr>
                <w:rFonts w:ascii="Arial" w:hAnsi="Arial" w:cs="Arial"/>
                <w:sz w:val="20"/>
                <w:szCs w:val="20"/>
              </w:rPr>
            </w:pPr>
          </w:p>
          <w:p w14:paraId="67E07D08" w14:textId="77777777" w:rsidR="00445510" w:rsidRDefault="00445510" w:rsidP="001B0C15">
            <w:pPr>
              <w:jc w:val="center"/>
              <w:rPr>
                <w:rFonts w:ascii="Arial" w:hAnsi="Arial" w:cs="Arial"/>
                <w:sz w:val="20"/>
                <w:szCs w:val="20"/>
              </w:rPr>
            </w:pPr>
          </w:p>
          <w:p w14:paraId="33026FA0" w14:textId="77777777" w:rsidR="00445510" w:rsidRDefault="00445510" w:rsidP="001B0C15">
            <w:pPr>
              <w:jc w:val="center"/>
              <w:rPr>
                <w:rFonts w:ascii="Arial" w:hAnsi="Arial" w:cs="Arial"/>
                <w:sz w:val="20"/>
                <w:szCs w:val="20"/>
              </w:rPr>
            </w:pPr>
          </w:p>
          <w:p w14:paraId="23DE533E" w14:textId="77777777" w:rsidR="00445510" w:rsidRDefault="00445510" w:rsidP="001B0C15">
            <w:pPr>
              <w:jc w:val="center"/>
              <w:rPr>
                <w:rFonts w:ascii="Arial" w:hAnsi="Arial" w:cs="Arial"/>
                <w:sz w:val="20"/>
                <w:szCs w:val="20"/>
              </w:rPr>
            </w:pPr>
          </w:p>
          <w:p w14:paraId="2C6BDC64" w14:textId="77777777" w:rsidR="00445510" w:rsidRDefault="00445510" w:rsidP="001B0C15">
            <w:pPr>
              <w:jc w:val="center"/>
              <w:rPr>
                <w:rFonts w:ascii="Arial" w:hAnsi="Arial" w:cs="Arial"/>
                <w:sz w:val="20"/>
                <w:szCs w:val="20"/>
              </w:rPr>
            </w:pPr>
          </w:p>
          <w:p w14:paraId="13CAB086" w14:textId="77777777" w:rsidR="00433E84" w:rsidRDefault="00433E84" w:rsidP="00433E84">
            <w:pPr>
              <w:rPr>
                <w:rFonts w:ascii="Arial" w:hAnsi="Arial" w:cs="Arial"/>
                <w:sz w:val="20"/>
                <w:szCs w:val="20"/>
              </w:rPr>
            </w:pPr>
          </w:p>
          <w:p w14:paraId="396F2A19" w14:textId="77777777" w:rsidR="00433E84" w:rsidRDefault="00433E84" w:rsidP="00433E84">
            <w:pPr>
              <w:rPr>
                <w:rFonts w:ascii="Arial" w:hAnsi="Arial" w:cs="Arial"/>
                <w:sz w:val="20"/>
                <w:szCs w:val="20"/>
              </w:rPr>
            </w:pPr>
          </w:p>
          <w:p w14:paraId="74A8B434" w14:textId="77777777" w:rsidR="00433E84" w:rsidRDefault="00433E84" w:rsidP="00433E84">
            <w:pPr>
              <w:rPr>
                <w:rFonts w:ascii="Arial" w:hAnsi="Arial" w:cs="Arial"/>
                <w:sz w:val="20"/>
                <w:szCs w:val="20"/>
              </w:rPr>
            </w:pPr>
          </w:p>
          <w:p w14:paraId="7754D21B" w14:textId="3F6F0DD6" w:rsidR="0008474F" w:rsidRDefault="0008474F" w:rsidP="00433E84">
            <w:pPr>
              <w:rPr>
                <w:rFonts w:ascii="Arial" w:hAnsi="Arial" w:cs="Arial"/>
                <w:sz w:val="20"/>
                <w:szCs w:val="20"/>
              </w:rPr>
            </w:pPr>
          </w:p>
          <w:p w14:paraId="420D47FC" w14:textId="3CE6A500" w:rsidR="00E921BC" w:rsidRPr="00CE26D6" w:rsidRDefault="00445510" w:rsidP="00433E84">
            <w:pPr>
              <w:rPr>
                <w:rFonts w:ascii="Arial" w:hAnsi="Arial" w:cs="Arial"/>
                <w:sz w:val="20"/>
                <w:szCs w:val="20"/>
              </w:rPr>
            </w:pPr>
            <w:r>
              <w:rPr>
                <w:rFonts w:ascii="Arial" w:hAnsi="Arial" w:cs="Arial"/>
                <w:sz w:val="20"/>
                <w:szCs w:val="20"/>
              </w:rPr>
              <w:t>45</w:t>
            </w:r>
          </w:p>
          <w:p w14:paraId="128F71AE" w14:textId="77777777" w:rsidR="00E921BC" w:rsidRPr="00CE26D6" w:rsidRDefault="00E921BC" w:rsidP="001B0C15">
            <w:pPr>
              <w:jc w:val="center"/>
              <w:rPr>
                <w:rFonts w:ascii="Arial" w:hAnsi="Arial" w:cs="Arial"/>
                <w:sz w:val="20"/>
                <w:szCs w:val="20"/>
              </w:rPr>
            </w:pPr>
          </w:p>
          <w:p w14:paraId="2408EB11" w14:textId="77777777" w:rsidR="00E921BC" w:rsidRPr="00CE26D6" w:rsidRDefault="00E921BC" w:rsidP="001B0C15">
            <w:pPr>
              <w:jc w:val="center"/>
              <w:rPr>
                <w:rFonts w:ascii="Arial" w:hAnsi="Arial" w:cs="Arial"/>
                <w:sz w:val="20"/>
                <w:szCs w:val="20"/>
              </w:rPr>
            </w:pPr>
          </w:p>
          <w:p w14:paraId="052EB043" w14:textId="77777777" w:rsidR="00E921BC" w:rsidRPr="00CE26D6" w:rsidRDefault="00E921BC" w:rsidP="001B0C15">
            <w:pPr>
              <w:jc w:val="center"/>
              <w:rPr>
                <w:rFonts w:ascii="Arial" w:hAnsi="Arial" w:cs="Arial"/>
                <w:sz w:val="20"/>
                <w:szCs w:val="20"/>
              </w:rPr>
            </w:pPr>
          </w:p>
          <w:p w14:paraId="6B2CBFF2" w14:textId="77777777" w:rsidR="00E921BC" w:rsidRPr="00CE26D6" w:rsidRDefault="00E921BC" w:rsidP="001B0C15">
            <w:pPr>
              <w:jc w:val="center"/>
              <w:rPr>
                <w:rFonts w:ascii="Arial" w:hAnsi="Arial" w:cs="Arial"/>
                <w:sz w:val="20"/>
                <w:szCs w:val="20"/>
              </w:rPr>
            </w:pPr>
          </w:p>
        </w:tc>
        <w:tc>
          <w:tcPr>
            <w:tcW w:w="7000" w:type="dxa"/>
            <w:shd w:val="clear" w:color="auto" w:fill="auto"/>
          </w:tcPr>
          <w:p w14:paraId="2ECC9D4D" w14:textId="77777777" w:rsidR="00E921BC" w:rsidRPr="00763AC5" w:rsidRDefault="00E921BC" w:rsidP="001B0C15">
            <w:pPr>
              <w:rPr>
                <w:rFonts w:ascii="Arial" w:hAnsi="Arial" w:cs="Arial"/>
                <w:i/>
                <w:sz w:val="20"/>
                <w:szCs w:val="20"/>
              </w:rPr>
            </w:pPr>
            <w:r w:rsidRPr="00763AC5">
              <w:rPr>
                <w:rFonts w:ascii="Arial" w:hAnsi="Arial" w:cs="Arial"/>
                <w:i/>
                <w:sz w:val="20"/>
                <w:szCs w:val="20"/>
              </w:rPr>
              <w:lastRenderedPageBreak/>
              <w:t>Main activity 2</w:t>
            </w:r>
          </w:p>
          <w:p w14:paraId="7ABB6C82" w14:textId="4AA0C8C6" w:rsidR="00E921BC" w:rsidRDefault="00E921BC" w:rsidP="001B0C15">
            <w:pPr>
              <w:rPr>
                <w:rFonts w:ascii="Arial" w:hAnsi="Arial" w:cs="Arial"/>
                <w:sz w:val="20"/>
                <w:szCs w:val="20"/>
              </w:rPr>
            </w:pPr>
            <w:r w:rsidRPr="00763AC5">
              <w:rPr>
                <w:rFonts w:ascii="Arial" w:hAnsi="Arial" w:cs="Arial"/>
                <w:sz w:val="20"/>
                <w:szCs w:val="20"/>
              </w:rPr>
              <w:t>Divide the pupils into groups</w:t>
            </w:r>
            <w:r w:rsidR="005525A3">
              <w:rPr>
                <w:rFonts w:ascii="Arial" w:hAnsi="Arial" w:cs="Arial"/>
                <w:sz w:val="20"/>
                <w:szCs w:val="20"/>
              </w:rPr>
              <w:t xml:space="preserve"> of four. </w:t>
            </w:r>
            <w:r w:rsidRPr="00763AC5">
              <w:rPr>
                <w:rFonts w:ascii="Arial" w:hAnsi="Arial" w:cs="Arial"/>
                <w:sz w:val="20"/>
                <w:szCs w:val="20"/>
              </w:rPr>
              <w:t xml:space="preserve">Ask each group to </w:t>
            </w:r>
            <w:r w:rsidR="000D131A">
              <w:rPr>
                <w:rFonts w:ascii="Arial" w:hAnsi="Arial" w:cs="Arial"/>
                <w:sz w:val="20"/>
                <w:szCs w:val="20"/>
              </w:rPr>
              <w:t>suggest</w:t>
            </w:r>
            <w:r w:rsidRPr="00763AC5">
              <w:rPr>
                <w:rFonts w:ascii="Arial" w:hAnsi="Arial" w:cs="Arial"/>
                <w:sz w:val="20"/>
                <w:szCs w:val="20"/>
              </w:rPr>
              <w:t xml:space="preserve"> 5 points to consider when planning a main meal that could be eaten in a leisure venue, for example a</w:t>
            </w:r>
            <w:r w:rsidR="005525A3">
              <w:rPr>
                <w:rFonts w:ascii="Arial" w:hAnsi="Arial" w:cs="Arial"/>
                <w:sz w:val="20"/>
                <w:szCs w:val="20"/>
              </w:rPr>
              <w:t>n out-of-town shopping centre</w:t>
            </w:r>
            <w:r w:rsidRPr="00763AC5">
              <w:rPr>
                <w:rFonts w:ascii="Arial" w:hAnsi="Arial" w:cs="Arial"/>
                <w:sz w:val="20"/>
                <w:szCs w:val="20"/>
              </w:rPr>
              <w:t>, bowling alley or sports centre.</w:t>
            </w:r>
          </w:p>
          <w:p w14:paraId="380E3B6C" w14:textId="77777777" w:rsidR="00EA6AE2" w:rsidRPr="00763AC5" w:rsidRDefault="00EA6AE2" w:rsidP="001B0C15">
            <w:pPr>
              <w:rPr>
                <w:rFonts w:ascii="Arial" w:hAnsi="Arial" w:cs="Arial"/>
                <w:sz w:val="20"/>
                <w:szCs w:val="20"/>
              </w:rPr>
            </w:pPr>
          </w:p>
          <w:p w14:paraId="0B1D5A99" w14:textId="36F40310" w:rsidR="00E921BC" w:rsidRPr="00763AC5" w:rsidRDefault="00E921BC" w:rsidP="001B0C15">
            <w:pPr>
              <w:rPr>
                <w:rFonts w:ascii="Arial" w:hAnsi="Arial" w:cs="Arial"/>
                <w:sz w:val="20"/>
                <w:szCs w:val="20"/>
              </w:rPr>
            </w:pPr>
            <w:r w:rsidRPr="00763AC5">
              <w:rPr>
                <w:rFonts w:ascii="Arial" w:hAnsi="Arial" w:cs="Arial"/>
                <w:sz w:val="20"/>
                <w:szCs w:val="20"/>
              </w:rPr>
              <w:t>Take feedback from each group; build a list of points to be considered.  Discuss with the pupils:</w:t>
            </w:r>
          </w:p>
          <w:p w14:paraId="002961D3" w14:textId="3F591A46" w:rsidR="00E921BC" w:rsidRPr="00763AC5" w:rsidRDefault="00EA6AE2" w:rsidP="00EA6AE2">
            <w:pPr>
              <w:numPr>
                <w:ilvl w:val="0"/>
                <w:numId w:val="30"/>
              </w:numPr>
              <w:contextualSpacing/>
              <w:rPr>
                <w:rFonts w:ascii="Arial" w:hAnsi="Arial" w:cs="Arial"/>
                <w:sz w:val="20"/>
                <w:szCs w:val="20"/>
              </w:rPr>
            </w:pPr>
            <w:r w:rsidRPr="00763AC5">
              <w:rPr>
                <w:rFonts w:ascii="Arial" w:hAnsi="Arial" w:cs="Arial"/>
                <w:sz w:val="20"/>
                <w:szCs w:val="20"/>
              </w:rPr>
              <w:t>healthy eating;</w:t>
            </w:r>
          </w:p>
          <w:p w14:paraId="4E9A7EA5" w14:textId="583E9C06" w:rsidR="00E921BC" w:rsidRPr="00763AC5" w:rsidRDefault="00EA6AE2" w:rsidP="00EA6AE2">
            <w:pPr>
              <w:numPr>
                <w:ilvl w:val="0"/>
                <w:numId w:val="30"/>
              </w:numPr>
              <w:contextualSpacing/>
              <w:rPr>
                <w:rFonts w:ascii="Arial" w:hAnsi="Arial" w:cs="Arial"/>
                <w:sz w:val="20"/>
                <w:szCs w:val="20"/>
              </w:rPr>
            </w:pPr>
            <w:r w:rsidRPr="00763AC5">
              <w:rPr>
                <w:rFonts w:ascii="Arial" w:hAnsi="Arial" w:cs="Arial"/>
                <w:sz w:val="20"/>
                <w:szCs w:val="20"/>
              </w:rPr>
              <w:t>cost;</w:t>
            </w:r>
          </w:p>
          <w:p w14:paraId="54C190F6" w14:textId="77777777" w:rsidR="005525A3" w:rsidRDefault="005525A3" w:rsidP="00EA6AE2">
            <w:pPr>
              <w:numPr>
                <w:ilvl w:val="0"/>
                <w:numId w:val="30"/>
              </w:numPr>
              <w:contextualSpacing/>
              <w:rPr>
                <w:rFonts w:ascii="Arial" w:hAnsi="Arial" w:cs="Arial"/>
                <w:sz w:val="20"/>
                <w:szCs w:val="20"/>
              </w:rPr>
            </w:pPr>
            <w:r>
              <w:rPr>
                <w:rFonts w:ascii="Arial" w:hAnsi="Arial" w:cs="Arial"/>
                <w:sz w:val="20"/>
                <w:szCs w:val="20"/>
              </w:rPr>
              <w:t xml:space="preserve">audience; </w:t>
            </w:r>
          </w:p>
          <w:p w14:paraId="17F9531E" w14:textId="5C8CEA15" w:rsidR="00E921BC" w:rsidRPr="00763AC5" w:rsidRDefault="005525A3" w:rsidP="00EA6AE2">
            <w:pPr>
              <w:numPr>
                <w:ilvl w:val="0"/>
                <w:numId w:val="30"/>
              </w:numPr>
              <w:contextualSpacing/>
              <w:rPr>
                <w:rFonts w:ascii="Arial" w:hAnsi="Arial" w:cs="Arial"/>
                <w:sz w:val="20"/>
                <w:szCs w:val="20"/>
              </w:rPr>
            </w:pPr>
            <w:proofErr w:type="gramStart"/>
            <w:r>
              <w:rPr>
                <w:rFonts w:ascii="Arial" w:hAnsi="Arial" w:cs="Arial"/>
                <w:sz w:val="20"/>
                <w:szCs w:val="20"/>
              </w:rPr>
              <w:t>context</w:t>
            </w:r>
            <w:proofErr w:type="gramEnd"/>
            <w:r>
              <w:rPr>
                <w:rFonts w:ascii="Arial" w:hAnsi="Arial" w:cs="Arial"/>
                <w:sz w:val="20"/>
                <w:szCs w:val="20"/>
              </w:rPr>
              <w:t>, e.g. the dish should be convenient to eat.</w:t>
            </w:r>
          </w:p>
          <w:p w14:paraId="52F65939" w14:textId="77777777" w:rsidR="00E921BC" w:rsidRPr="00763AC5" w:rsidRDefault="00E921BC" w:rsidP="001B0C15">
            <w:pPr>
              <w:rPr>
                <w:rFonts w:ascii="Arial" w:hAnsi="Arial" w:cs="Arial"/>
                <w:sz w:val="20"/>
                <w:szCs w:val="20"/>
              </w:rPr>
            </w:pPr>
          </w:p>
          <w:p w14:paraId="4FC9C9CE" w14:textId="2FC8AA9E" w:rsidR="00E921BC" w:rsidRPr="00763AC5" w:rsidRDefault="00E921BC" w:rsidP="001B0C15">
            <w:pPr>
              <w:rPr>
                <w:rFonts w:ascii="Arial" w:hAnsi="Arial" w:cs="Arial"/>
                <w:sz w:val="20"/>
                <w:szCs w:val="20"/>
              </w:rPr>
            </w:pPr>
            <w:r w:rsidRPr="00763AC5">
              <w:rPr>
                <w:rFonts w:ascii="Arial" w:hAnsi="Arial" w:cs="Arial"/>
                <w:sz w:val="20"/>
                <w:szCs w:val="20"/>
              </w:rPr>
              <w:t>Look at some example</w:t>
            </w:r>
            <w:r w:rsidR="004749F3">
              <w:rPr>
                <w:rFonts w:ascii="Arial" w:hAnsi="Arial" w:cs="Arial"/>
                <w:sz w:val="20"/>
                <w:szCs w:val="20"/>
              </w:rPr>
              <w:t xml:space="preserve">s of </w:t>
            </w:r>
            <w:r w:rsidRPr="00763AC5">
              <w:rPr>
                <w:rFonts w:ascii="Arial" w:hAnsi="Arial" w:cs="Arial"/>
                <w:sz w:val="20"/>
                <w:szCs w:val="20"/>
              </w:rPr>
              <w:t xml:space="preserve">menus from leisure venues. Explain to the pupils they are going to create a </w:t>
            </w:r>
            <w:r w:rsidR="00EA6AE2">
              <w:rPr>
                <w:rFonts w:ascii="Arial" w:hAnsi="Arial" w:cs="Arial"/>
                <w:sz w:val="20"/>
                <w:szCs w:val="20"/>
              </w:rPr>
              <w:t>recipe</w:t>
            </w:r>
            <w:r w:rsidRPr="00763AC5">
              <w:rPr>
                <w:rFonts w:ascii="Arial" w:hAnsi="Arial" w:cs="Arial"/>
                <w:sz w:val="20"/>
                <w:szCs w:val="20"/>
              </w:rPr>
              <w:t xml:space="preserve"> for a main meal dish to be served in a leisure venue of their choice. </w:t>
            </w:r>
          </w:p>
          <w:p w14:paraId="279AC870" w14:textId="598E34F3" w:rsidR="00E921BC" w:rsidRPr="00763AC5" w:rsidRDefault="00E921BC" w:rsidP="001B0C15">
            <w:pPr>
              <w:rPr>
                <w:rFonts w:ascii="Arial" w:hAnsi="Arial" w:cs="Arial"/>
                <w:sz w:val="20"/>
                <w:szCs w:val="20"/>
              </w:rPr>
            </w:pPr>
          </w:p>
          <w:p w14:paraId="1A4CD79B" w14:textId="6B93D63D" w:rsidR="003722BD" w:rsidRDefault="00EA6AE2" w:rsidP="001B0C15">
            <w:pPr>
              <w:rPr>
                <w:rFonts w:ascii="Arial" w:hAnsi="Arial" w:cs="Arial"/>
                <w:sz w:val="20"/>
                <w:szCs w:val="20"/>
              </w:rPr>
            </w:pPr>
            <w:r>
              <w:rPr>
                <w:rFonts w:ascii="Arial" w:hAnsi="Arial" w:cs="Arial"/>
                <w:sz w:val="20"/>
                <w:szCs w:val="20"/>
              </w:rPr>
              <w:t xml:space="preserve">Based on the previous group discussion, outline the </w:t>
            </w:r>
            <w:r w:rsidR="004B3A7D">
              <w:rPr>
                <w:rFonts w:ascii="Arial" w:hAnsi="Arial" w:cs="Arial"/>
                <w:sz w:val="20"/>
                <w:szCs w:val="20"/>
              </w:rPr>
              <w:t xml:space="preserve">key </w:t>
            </w:r>
            <w:r w:rsidR="00433E84">
              <w:rPr>
                <w:rFonts w:ascii="Arial" w:hAnsi="Arial" w:cs="Arial"/>
                <w:sz w:val="20"/>
                <w:szCs w:val="20"/>
              </w:rPr>
              <w:t>points</w:t>
            </w:r>
            <w:r w:rsidR="004B3A7D">
              <w:rPr>
                <w:rFonts w:ascii="Arial" w:hAnsi="Arial" w:cs="Arial"/>
                <w:sz w:val="20"/>
                <w:szCs w:val="20"/>
              </w:rPr>
              <w:t xml:space="preserve"> </w:t>
            </w:r>
            <w:r>
              <w:rPr>
                <w:rFonts w:ascii="Arial" w:hAnsi="Arial" w:cs="Arial"/>
                <w:sz w:val="20"/>
                <w:szCs w:val="20"/>
              </w:rPr>
              <w:t xml:space="preserve">that the dish must meet, </w:t>
            </w:r>
            <w:r w:rsidR="003722BD">
              <w:rPr>
                <w:rFonts w:ascii="Arial" w:hAnsi="Arial" w:cs="Arial"/>
                <w:sz w:val="20"/>
                <w:szCs w:val="20"/>
              </w:rPr>
              <w:t>for example:</w:t>
            </w:r>
          </w:p>
          <w:p w14:paraId="5D5B72F5" w14:textId="6F26EB4E" w:rsidR="003722BD" w:rsidRPr="003722BD" w:rsidRDefault="003722BD" w:rsidP="003722BD">
            <w:pPr>
              <w:pStyle w:val="ListParagraph"/>
              <w:numPr>
                <w:ilvl w:val="0"/>
                <w:numId w:val="36"/>
              </w:numPr>
              <w:rPr>
                <w:rFonts w:ascii="Arial" w:hAnsi="Arial" w:cs="Arial"/>
                <w:sz w:val="20"/>
                <w:szCs w:val="20"/>
              </w:rPr>
            </w:pPr>
            <w:r w:rsidRPr="003722BD">
              <w:rPr>
                <w:rFonts w:ascii="Arial" w:hAnsi="Arial" w:cs="Arial"/>
                <w:sz w:val="20"/>
                <w:szCs w:val="20"/>
              </w:rPr>
              <w:t xml:space="preserve">contain </w:t>
            </w:r>
            <w:r w:rsidR="004B3A7D">
              <w:rPr>
                <w:rFonts w:ascii="Arial" w:hAnsi="Arial" w:cs="Arial"/>
                <w:sz w:val="20"/>
                <w:szCs w:val="20"/>
              </w:rPr>
              <w:t xml:space="preserve">at least two portions of </w:t>
            </w:r>
            <w:r w:rsidRPr="003722BD">
              <w:rPr>
                <w:rFonts w:ascii="Arial" w:hAnsi="Arial" w:cs="Arial"/>
                <w:sz w:val="20"/>
                <w:szCs w:val="20"/>
              </w:rPr>
              <w:t>fruit and</w:t>
            </w:r>
            <w:r w:rsidR="004B3A7D">
              <w:rPr>
                <w:rFonts w:ascii="Arial" w:hAnsi="Arial" w:cs="Arial"/>
                <w:sz w:val="20"/>
                <w:szCs w:val="20"/>
              </w:rPr>
              <w:t>/or</w:t>
            </w:r>
            <w:r w:rsidRPr="003722BD">
              <w:rPr>
                <w:rFonts w:ascii="Arial" w:hAnsi="Arial" w:cs="Arial"/>
                <w:sz w:val="20"/>
                <w:szCs w:val="20"/>
              </w:rPr>
              <w:t xml:space="preserve"> vegetables</w:t>
            </w:r>
            <w:r w:rsidR="004B3A7D">
              <w:rPr>
                <w:rFonts w:ascii="Arial" w:hAnsi="Arial" w:cs="Arial"/>
                <w:sz w:val="20"/>
                <w:szCs w:val="20"/>
              </w:rPr>
              <w:t>;</w:t>
            </w:r>
          </w:p>
          <w:p w14:paraId="5361D0DB" w14:textId="5D8849E0" w:rsidR="003722BD" w:rsidRDefault="004B3A7D" w:rsidP="003722BD">
            <w:pPr>
              <w:pStyle w:val="ListParagraph"/>
              <w:numPr>
                <w:ilvl w:val="0"/>
                <w:numId w:val="36"/>
              </w:numPr>
              <w:rPr>
                <w:rFonts w:ascii="Arial" w:hAnsi="Arial" w:cs="Arial"/>
                <w:sz w:val="20"/>
                <w:szCs w:val="20"/>
              </w:rPr>
            </w:pPr>
            <w:r>
              <w:rPr>
                <w:rFonts w:ascii="Arial" w:hAnsi="Arial" w:cs="Arial"/>
                <w:sz w:val="20"/>
                <w:szCs w:val="20"/>
              </w:rPr>
              <w:t>convenient to eat;</w:t>
            </w:r>
          </w:p>
          <w:p w14:paraId="51D5BD20" w14:textId="498095DE" w:rsidR="004B3A7D" w:rsidRDefault="004B3A7D" w:rsidP="003722BD">
            <w:pPr>
              <w:pStyle w:val="ListParagraph"/>
              <w:numPr>
                <w:ilvl w:val="0"/>
                <w:numId w:val="36"/>
              </w:numPr>
              <w:rPr>
                <w:rFonts w:ascii="Arial" w:hAnsi="Arial" w:cs="Arial"/>
                <w:sz w:val="20"/>
                <w:szCs w:val="20"/>
              </w:rPr>
            </w:pPr>
            <w:r>
              <w:rPr>
                <w:rFonts w:ascii="Arial" w:hAnsi="Arial" w:cs="Arial"/>
                <w:sz w:val="20"/>
                <w:szCs w:val="20"/>
              </w:rPr>
              <w:t>taste;</w:t>
            </w:r>
          </w:p>
          <w:p w14:paraId="6502378B" w14:textId="55E38E03" w:rsidR="004B3A7D" w:rsidRPr="003722BD" w:rsidRDefault="004B3A7D" w:rsidP="003722BD">
            <w:pPr>
              <w:pStyle w:val="ListParagraph"/>
              <w:numPr>
                <w:ilvl w:val="0"/>
                <w:numId w:val="36"/>
              </w:numPr>
              <w:rPr>
                <w:rFonts w:ascii="Arial" w:hAnsi="Arial" w:cs="Arial"/>
                <w:sz w:val="20"/>
                <w:szCs w:val="20"/>
              </w:rPr>
            </w:pPr>
            <w:r>
              <w:rPr>
                <w:rFonts w:ascii="Arial" w:hAnsi="Arial" w:cs="Arial"/>
                <w:sz w:val="20"/>
                <w:szCs w:val="20"/>
              </w:rPr>
              <w:t xml:space="preserve">appealing to audience; </w:t>
            </w:r>
          </w:p>
          <w:p w14:paraId="7B4D7EA7" w14:textId="5086FE60" w:rsidR="00E921BC" w:rsidRPr="003722BD" w:rsidRDefault="00EA6AE2" w:rsidP="003722BD">
            <w:pPr>
              <w:pStyle w:val="ListParagraph"/>
              <w:numPr>
                <w:ilvl w:val="0"/>
                <w:numId w:val="36"/>
              </w:numPr>
              <w:rPr>
                <w:rFonts w:ascii="Arial" w:hAnsi="Arial" w:cs="Arial"/>
                <w:sz w:val="20"/>
                <w:szCs w:val="20"/>
              </w:rPr>
            </w:pPr>
            <w:proofErr w:type="gramStart"/>
            <w:r w:rsidRPr="003722BD">
              <w:rPr>
                <w:rFonts w:ascii="Arial" w:hAnsi="Arial" w:cs="Arial"/>
                <w:sz w:val="20"/>
                <w:szCs w:val="20"/>
              </w:rPr>
              <w:t>value</w:t>
            </w:r>
            <w:proofErr w:type="gramEnd"/>
            <w:r w:rsidRPr="003722BD">
              <w:rPr>
                <w:rFonts w:ascii="Arial" w:hAnsi="Arial" w:cs="Arial"/>
                <w:sz w:val="20"/>
                <w:szCs w:val="20"/>
              </w:rPr>
              <w:t xml:space="preserve"> for money.</w:t>
            </w:r>
          </w:p>
          <w:p w14:paraId="7422C102" w14:textId="4C0C8D89" w:rsidR="00EA6AE2" w:rsidRDefault="00EA6AE2" w:rsidP="001B0C15">
            <w:pPr>
              <w:rPr>
                <w:rFonts w:ascii="Arial" w:hAnsi="Arial" w:cs="Arial"/>
                <w:sz w:val="20"/>
                <w:szCs w:val="20"/>
              </w:rPr>
            </w:pPr>
          </w:p>
          <w:p w14:paraId="189E99C9" w14:textId="6323C18F" w:rsidR="00EA6AE2" w:rsidRDefault="00EA6AE2" w:rsidP="001B0C15">
            <w:pPr>
              <w:rPr>
                <w:rFonts w:ascii="Arial" w:hAnsi="Arial" w:cs="Arial"/>
                <w:sz w:val="20"/>
                <w:szCs w:val="20"/>
              </w:rPr>
            </w:pPr>
            <w:r>
              <w:rPr>
                <w:rFonts w:ascii="Arial" w:hAnsi="Arial" w:cs="Arial"/>
                <w:sz w:val="20"/>
                <w:szCs w:val="20"/>
              </w:rPr>
              <w:t>Ask the pupils to suggest dishes that would meet the</w:t>
            </w:r>
            <w:r w:rsidR="004B3A7D">
              <w:rPr>
                <w:rFonts w:ascii="Arial" w:hAnsi="Arial" w:cs="Arial"/>
                <w:sz w:val="20"/>
                <w:szCs w:val="20"/>
              </w:rPr>
              <w:t>ir key points</w:t>
            </w:r>
            <w:r>
              <w:rPr>
                <w:rFonts w:ascii="Arial" w:hAnsi="Arial" w:cs="Arial"/>
                <w:sz w:val="20"/>
                <w:szCs w:val="20"/>
              </w:rPr>
              <w:t>.</w:t>
            </w:r>
          </w:p>
          <w:p w14:paraId="2A571F81" w14:textId="237F48E3" w:rsidR="00EA6AE2" w:rsidRDefault="00EA6AE2" w:rsidP="001B0C15">
            <w:pPr>
              <w:rPr>
                <w:rFonts w:ascii="Arial" w:hAnsi="Arial" w:cs="Arial"/>
                <w:sz w:val="20"/>
                <w:szCs w:val="20"/>
              </w:rPr>
            </w:pPr>
          </w:p>
          <w:p w14:paraId="21555C20" w14:textId="77777777" w:rsidR="00433E84" w:rsidRDefault="00EA6AE2" w:rsidP="001B0C15">
            <w:pPr>
              <w:rPr>
                <w:rFonts w:ascii="Arial" w:hAnsi="Arial" w:cs="Arial"/>
                <w:sz w:val="20"/>
                <w:szCs w:val="20"/>
              </w:rPr>
            </w:pPr>
            <w:r>
              <w:rPr>
                <w:rFonts w:ascii="Arial" w:hAnsi="Arial" w:cs="Arial"/>
                <w:sz w:val="20"/>
                <w:szCs w:val="20"/>
              </w:rPr>
              <w:t xml:space="preserve">Explain that </w:t>
            </w:r>
            <w:r w:rsidR="004B3A7D">
              <w:rPr>
                <w:rFonts w:ascii="Arial" w:hAnsi="Arial" w:cs="Arial"/>
                <w:sz w:val="20"/>
                <w:szCs w:val="20"/>
              </w:rPr>
              <w:t xml:space="preserve">in the </w:t>
            </w:r>
            <w:r>
              <w:rPr>
                <w:rFonts w:ascii="Arial" w:hAnsi="Arial" w:cs="Arial"/>
                <w:sz w:val="20"/>
                <w:szCs w:val="20"/>
              </w:rPr>
              <w:t>next lesson, they will be making turkey burgers</w:t>
            </w:r>
            <w:r w:rsidR="004B3A7D">
              <w:rPr>
                <w:rFonts w:ascii="Arial" w:hAnsi="Arial" w:cs="Arial"/>
                <w:sz w:val="20"/>
                <w:szCs w:val="20"/>
              </w:rPr>
              <w:t xml:space="preserve"> (or vegetarian alternative)</w:t>
            </w:r>
            <w:r w:rsidR="004749F3">
              <w:rPr>
                <w:rFonts w:ascii="Arial" w:hAnsi="Arial" w:cs="Arial"/>
                <w:sz w:val="20"/>
                <w:szCs w:val="20"/>
              </w:rPr>
              <w:t xml:space="preserve">, a dish suitable for serving at a leisure </w:t>
            </w:r>
            <w:r w:rsidR="003722BD">
              <w:rPr>
                <w:rFonts w:ascii="Arial" w:hAnsi="Arial" w:cs="Arial"/>
                <w:sz w:val="20"/>
                <w:szCs w:val="20"/>
              </w:rPr>
              <w:t>venue.</w:t>
            </w:r>
            <w:r>
              <w:rPr>
                <w:rFonts w:ascii="Arial" w:hAnsi="Arial" w:cs="Arial"/>
                <w:sz w:val="20"/>
                <w:szCs w:val="20"/>
              </w:rPr>
              <w:t xml:space="preserve">  </w:t>
            </w:r>
          </w:p>
          <w:p w14:paraId="4A301CE6" w14:textId="77777777" w:rsidR="00433E84" w:rsidRDefault="00433E84" w:rsidP="001B0C15">
            <w:pPr>
              <w:rPr>
                <w:rFonts w:ascii="Arial" w:hAnsi="Arial" w:cs="Arial"/>
                <w:sz w:val="20"/>
                <w:szCs w:val="20"/>
              </w:rPr>
            </w:pPr>
          </w:p>
          <w:p w14:paraId="2C361267" w14:textId="69E9D227" w:rsidR="004B3A7D" w:rsidRDefault="00EA6AE2" w:rsidP="001B0C15">
            <w:pPr>
              <w:rPr>
                <w:rFonts w:ascii="Arial" w:hAnsi="Arial" w:cs="Arial"/>
                <w:sz w:val="20"/>
                <w:szCs w:val="20"/>
              </w:rPr>
            </w:pPr>
            <w:r>
              <w:rPr>
                <w:rFonts w:ascii="Arial" w:hAnsi="Arial" w:cs="Arial"/>
                <w:sz w:val="20"/>
                <w:szCs w:val="20"/>
              </w:rPr>
              <w:t xml:space="preserve">Provide a list of ingredients for the burgers and </w:t>
            </w:r>
            <w:r w:rsidR="004749F3">
              <w:rPr>
                <w:rFonts w:ascii="Arial" w:hAnsi="Arial" w:cs="Arial"/>
                <w:sz w:val="20"/>
                <w:szCs w:val="20"/>
              </w:rPr>
              <w:t>t</w:t>
            </w:r>
            <w:r>
              <w:rPr>
                <w:rFonts w:ascii="Arial" w:hAnsi="Arial" w:cs="Arial"/>
                <w:sz w:val="20"/>
                <w:szCs w:val="20"/>
              </w:rPr>
              <w:t xml:space="preserve">ask the pupils to write a recipe for their burgers.  </w:t>
            </w:r>
          </w:p>
          <w:p w14:paraId="6DD66347" w14:textId="70FEE858" w:rsidR="0037716B" w:rsidRDefault="0037716B" w:rsidP="001B0C15">
            <w:pPr>
              <w:rPr>
                <w:rFonts w:ascii="Arial" w:hAnsi="Arial" w:cs="Arial"/>
                <w:sz w:val="20"/>
                <w:szCs w:val="20"/>
              </w:rPr>
            </w:pPr>
          </w:p>
          <w:p w14:paraId="39284487" w14:textId="39A0CFD1" w:rsidR="00EA6AE2" w:rsidRPr="00EA6AE2" w:rsidRDefault="00EA6AE2" w:rsidP="00EA6AE2">
            <w:pPr>
              <w:rPr>
                <w:rFonts w:ascii="Arial" w:hAnsi="Arial" w:cs="Arial"/>
                <w:sz w:val="20"/>
                <w:szCs w:val="20"/>
              </w:rPr>
            </w:pPr>
            <w:r>
              <w:rPr>
                <w:rFonts w:ascii="Arial" w:hAnsi="Arial" w:cs="Arial"/>
                <w:sz w:val="20"/>
                <w:szCs w:val="20"/>
              </w:rPr>
              <w:t>Remind the pupils of the following:</w:t>
            </w:r>
            <w:r w:rsidR="004B3A7D">
              <w:rPr>
                <w:rFonts w:ascii="Arial" w:hAnsi="Arial" w:cs="Arial"/>
                <w:sz w:val="20"/>
                <w:szCs w:val="20"/>
              </w:rPr>
              <w:t xml:space="preserve"> </w:t>
            </w:r>
            <w:r w:rsidRPr="00EA6AE2">
              <w:rPr>
                <w:rFonts w:ascii="Arial" w:hAnsi="Arial" w:cs="Arial"/>
                <w:sz w:val="20"/>
                <w:szCs w:val="20"/>
              </w:rPr>
              <w:t xml:space="preserve">A recipe is made up of 4 parts: </w:t>
            </w:r>
          </w:p>
          <w:p w14:paraId="58D9D060" w14:textId="7C69A223" w:rsidR="00EA6AE2" w:rsidRPr="00EA6AE2" w:rsidRDefault="00EA6AE2" w:rsidP="00433E84">
            <w:pPr>
              <w:numPr>
                <w:ilvl w:val="0"/>
                <w:numId w:val="37"/>
              </w:numPr>
              <w:rPr>
                <w:rFonts w:ascii="Arial" w:hAnsi="Arial" w:cs="Arial"/>
                <w:sz w:val="20"/>
                <w:szCs w:val="20"/>
              </w:rPr>
            </w:pPr>
            <w:r w:rsidRPr="00EA6AE2">
              <w:rPr>
                <w:rFonts w:ascii="Arial" w:hAnsi="Arial" w:cs="Arial"/>
                <w:sz w:val="20"/>
                <w:szCs w:val="20"/>
              </w:rPr>
              <w:t>title;</w:t>
            </w:r>
          </w:p>
          <w:p w14:paraId="371BCAD7" w14:textId="7B7E2534" w:rsidR="00EA6AE2" w:rsidRPr="00EA6AE2" w:rsidRDefault="00EA6AE2" w:rsidP="00433E84">
            <w:pPr>
              <w:numPr>
                <w:ilvl w:val="0"/>
                <w:numId w:val="37"/>
              </w:numPr>
              <w:rPr>
                <w:rFonts w:ascii="Arial" w:hAnsi="Arial" w:cs="Arial"/>
                <w:sz w:val="20"/>
                <w:szCs w:val="20"/>
              </w:rPr>
            </w:pPr>
            <w:r w:rsidRPr="00EA6AE2">
              <w:rPr>
                <w:rFonts w:ascii="Arial" w:hAnsi="Arial" w:cs="Arial"/>
                <w:sz w:val="20"/>
                <w:szCs w:val="20"/>
              </w:rPr>
              <w:t xml:space="preserve">list </w:t>
            </w:r>
            <w:r w:rsidR="004B3A7D">
              <w:rPr>
                <w:rFonts w:ascii="Arial" w:hAnsi="Arial" w:cs="Arial"/>
                <w:sz w:val="20"/>
                <w:szCs w:val="20"/>
              </w:rPr>
              <w:t xml:space="preserve">and amount </w:t>
            </w:r>
            <w:r w:rsidRPr="00EA6AE2">
              <w:rPr>
                <w:rFonts w:ascii="Arial" w:hAnsi="Arial" w:cs="Arial"/>
                <w:sz w:val="20"/>
                <w:szCs w:val="20"/>
              </w:rPr>
              <w:t xml:space="preserve">of the </w:t>
            </w:r>
            <w:r w:rsidRPr="00EA6AE2">
              <w:rPr>
                <w:rFonts w:ascii="Arial" w:hAnsi="Arial" w:cs="Arial"/>
                <w:bCs/>
                <w:sz w:val="20"/>
                <w:szCs w:val="20"/>
              </w:rPr>
              <w:t>ingredients</w:t>
            </w:r>
            <w:r w:rsidRPr="00EA6AE2">
              <w:rPr>
                <w:rFonts w:ascii="Arial" w:hAnsi="Arial" w:cs="Arial"/>
                <w:sz w:val="20"/>
                <w:szCs w:val="20"/>
              </w:rPr>
              <w:t xml:space="preserve"> needed (in order of use)</w:t>
            </w:r>
            <w:r w:rsidRPr="00EA6AE2">
              <w:rPr>
                <w:rFonts w:ascii="Arial" w:hAnsi="Arial" w:cs="Arial"/>
                <w:b/>
                <w:noProof/>
                <w:sz w:val="20"/>
                <w:szCs w:val="20"/>
                <w:lang w:eastAsia="en-GB"/>
              </w:rPr>
              <w:t>;</w:t>
            </w:r>
          </w:p>
          <w:p w14:paraId="40417D63" w14:textId="31662BE9" w:rsidR="00EA6AE2" w:rsidRPr="00EA6AE2" w:rsidRDefault="00EA6AE2" w:rsidP="00433E84">
            <w:pPr>
              <w:numPr>
                <w:ilvl w:val="0"/>
                <w:numId w:val="37"/>
              </w:numPr>
              <w:rPr>
                <w:rFonts w:ascii="Arial" w:hAnsi="Arial" w:cs="Arial"/>
                <w:sz w:val="20"/>
                <w:szCs w:val="20"/>
              </w:rPr>
            </w:pPr>
            <w:r w:rsidRPr="00EA6AE2">
              <w:rPr>
                <w:rFonts w:ascii="Arial" w:hAnsi="Arial" w:cs="Arial"/>
                <w:sz w:val="20"/>
                <w:szCs w:val="20"/>
              </w:rPr>
              <w:t xml:space="preserve">list of </w:t>
            </w:r>
            <w:r w:rsidRPr="00EA6AE2">
              <w:rPr>
                <w:rFonts w:ascii="Arial" w:hAnsi="Arial" w:cs="Arial"/>
                <w:bCs/>
                <w:sz w:val="20"/>
                <w:szCs w:val="20"/>
              </w:rPr>
              <w:t>equipment (in order of use);</w:t>
            </w:r>
            <w:r w:rsidRPr="00EA6AE2">
              <w:rPr>
                <w:rFonts w:ascii="Arial" w:hAnsi="Arial" w:cs="Arial"/>
                <w:noProof/>
                <w:sz w:val="20"/>
                <w:szCs w:val="20"/>
                <w:lang w:eastAsia="en-GB"/>
              </w:rPr>
              <w:t xml:space="preserve"> </w:t>
            </w:r>
          </w:p>
          <w:p w14:paraId="2B740C4B" w14:textId="37AF5267" w:rsidR="00EA6AE2" w:rsidRPr="00EA6AE2" w:rsidRDefault="00EA6AE2" w:rsidP="00433E84">
            <w:pPr>
              <w:pStyle w:val="ListParagraph"/>
              <w:numPr>
                <w:ilvl w:val="0"/>
                <w:numId w:val="37"/>
              </w:numPr>
              <w:rPr>
                <w:rFonts w:ascii="Arial" w:hAnsi="Arial" w:cs="Arial"/>
                <w:sz w:val="20"/>
                <w:szCs w:val="20"/>
              </w:rPr>
            </w:pPr>
            <w:proofErr w:type="gramStart"/>
            <w:r w:rsidRPr="00EA6AE2">
              <w:rPr>
                <w:rFonts w:ascii="Arial" w:hAnsi="Arial" w:cs="Arial"/>
                <w:bCs/>
                <w:sz w:val="20"/>
                <w:szCs w:val="20"/>
              </w:rPr>
              <w:t>method</w:t>
            </w:r>
            <w:proofErr w:type="gramEnd"/>
            <w:r w:rsidRPr="00EA6AE2">
              <w:rPr>
                <w:rFonts w:ascii="Arial" w:hAnsi="Arial" w:cs="Arial"/>
                <w:sz w:val="20"/>
                <w:szCs w:val="20"/>
              </w:rPr>
              <w:t>, i.e. how to make the dish.</w:t>
            </w:r>
          </w:p>
          <w:p w14:paraId="1E085E1C" w14:textId="77777777" w:rsidR="00EA6AE2" w:rsidRPr="00EA6AE2" w:rsidRDefault="00EA6AE2" w:rsidP="00EA6AE2">
            <w:pPr>
              <w:rPr>
                <w:rFonts w:ascii="Arial" w:hAnsi="Arial" w:cs="Arial"/>
                <w:sz w:val="20"/>
                <w:szCs w:val="20"/>
              </w:rPr>
            </w:pPr>
          </w:p>
          <w:p w14:paraId="420F08E0" w14:textId="1EACDC1C" w:rsidR="00EA6AE2" w:rsidRPr="00EA6AE2" w:rsidRDefault="00EA6AE2" w:rsidP="00EA6AE2">
            <w:pPr>
              <w:rPr>
                <w:rFonts w:ascii="Arial" w:hAnsi="Arial" w:cs="Arial"/>
                <w:sz w:val="20"/>
                <w:szCs w:val="20"/>
              </w:rPr>
            </w:pPr>
            <w:r w:rsidRPr="00EA6AE2">
              <w:rPr>
                <w:rFonts w:ascii="Arial" w:hAnsi="Arial" w:cs="Arial"/>
                <w:sz w:val="20"/>
                <w:szCs w:val="20"/>
              </w:rPr>
              <w:lastRenderedPageBreak/>
              <w:t xml:space="preserve">A recipe may also include: </w:t>
            </w:r>
          </w:p>
          <w:p w14:paraId="55D455C3" w14:textId="77777777" w:rsidR="00EA6AE2" w:rsidRPr="00EA6AE2" w:rsidRDefault="00EA6AE2" w:rsidP="00EA6AE2">
            <w:pPr>
              <w:numPr>
                <w:ilvl w:val="0"/>
                <w:numId w:val="32"/>
              </w:numPr>
              <w:rPr>
                <w:rFonts w:ascii="Arial" w:hAnsi="Arial" w:cs="Arial"/>
                <w:sz w:val="20"/>
                <w:szCs w:val="20"/>
              </w:rPr>
            </w:pPr>
            <w:r w:rsidRPr="00EA6AE2">
              <w:rPr>
                <w:rFonts w:ascii="Arial" w:hAnsi="Arial" w:cs="Arial"/>
                <w:sz w:val="20"/>
                <w:szCs w:val="20"/>
              </w:rPr>
              <w:t>a picture of the final dish;</w:t>
            </w:r>
          </w:p>
          <w:p w14:paraId="4DEAF241" w14:textId="77777777" w:rsidR="00EA6AE2" w:rsidRPr="00EA6AE2" w:rsidRDefault="00EA6AE2" w:rsidP="00EA6AE2">
            <w:pPr>
              <w:numPr>
                <w:ilvl w:val="0"/>
                <w:numId w:val="32"/>
              </w:numPr>
              <w:rPr>
                <w:rFonts w:ascii="Arial" w:hAnsi="Arial" w:cs="Arial"/>
                <w:sz w:val="20"/>
                <w:szCs w:val="20"/>
              </w:rPr>
            </w:pPr>
            <w:r w:rsidRPr="00EA6AE2">
              <w:rPr>
                <w:rFonts w:ascii="Arial" w:hAnsi="Arial" w:cs="Arial"/>
                <w:sz w:val="20"/>
                <w:szCs w:val="20"/>
              </w:rPr>
              <w:t>serving suggestions, e.g. serve with a salad;</w:t>
            </w:r>
          </w:p>
          <w:p w14:paraId="495C8E57" w14:textId="77777777" w:rsidR="00EA6AE2" w:rsidRPr="00EA6AE2" w:rsidRDefault="00EA6AE2" w:rsidP="00EA6AE2">
            <w:pPr>
              <w:numPr>
                <w:ilvl w:val="0"/>
                <w:numId w:val="32"/>
              </w:numPr>
              <w:rPr>
                <w:rFonts w:ascii="Arial" w:hAnsi="Arial" w:cs="Arial"/>
                <w:sz w:val="20"/>
                <w:szCs w:val="20"/>
              </w:rPr>
            </w:pPr>
            <w:r w:rsidRPr="00EA6AE2">
              <w:rPr>
                <w:rFonts w:ascii="Arial" w:hAnsi="Arial" w:cs="Arial"/>
                <w:sz w:val="20"/>
                <w:szCs w:val="20"/>
              </w:rPr>
              <w:t>number of portions;</w:t>
            </w:r>
          </w:p>
          <w:p w14:paraId="7ECD7A91" w14:textId="205AB3D7" w:rsidR="00EA6AE2" w:rsidRDefault="00EA6AE2" w:rsidP="00EA6AE2">
            <w:pPr>
              <w:numPr>
                <w:ilvl w:val="0"/>
                <w:numId w:val="32"/>
              </w:numPr>
              <w:rPr>
                <w:rFonts w:ascii="Arial" w:hAnsi="Arial" w:cs="Arial"/>
                <w:sz w:val="20"/>
                <w:szCs w:val="20"/>
              </w:rPr>
            </w:pPr>
            <w:r w:rsidRPr="00EA6AE2">
              <w:rPr>
                <w:rFonts w:ascii="Arial" w:hAnsi="Arial" w:cs="Arial"/>
                <w:sz w:val="20"/>
                <w:szCs w:val="20"/>
              </w:rPr>
              <w:t>preparation and cooking time;</w:t>
            </w:r>
          </w:p>
          <w:p w14:paraId="52B2101A" w14:textId="4A76696D" w:rsidR="00EA6AE2" w:rsidRPr="00EA6AE2" w:rsidRDefault="00EA6AE2" w:rsidP="00EA6AE2">
            <w:pPr>
              <w:numPr>
                <w:ilvl w:val="0"/>
                <w:numId w:val="32"/>
              </w:numPr>
              <w:rPr>
                <w:rFonts w:ascii="Arial" w:hAnsi="Arial" w:cs="Arial"/>
                <w:sz w:val="20"/>
                <w:szCs w:val="20"/>
              </w:rPr>
            </w:pPr>
            <w:r>
              <w:rPr>
                <w:rFonts w:ascii="Arial" w:hAnsi="Arial" w:cs="Arial"/>
                <w:sz w:val="20"/>
                <w:szCs w:val="20"/>
              </w:rPr>
              <w:t>top tips;</w:t>
            </w:r>
          </w:p>
          <w:p w14:paraId="2BE3FA26" w14:textId="77777777" w:rsidR="00EA6AE2" w:rsidRPr="00EA6AE2" w:rsidRDefault="00EA6AE2" w:rsidP="00EA6AE2">
            <w:pPr>
              <w:numPr>
                <w:ilvl w:val="0"/>
                <w:numId w:val="32"/>
              </w:numPr>
              <w:rPr>
                <w:rFonts w:ascii="Arial" w:hAnsi="Arial" w:cs="Arial"/>
                <w:sz w:val="20"/>
                <w:szCs w:val="20"/>
              </w:rPr>
            </w:pPr>
            <w:r w:rsidRPr="00EA6AE2">
              <w:rPr>
                <w:rFonts w:ascii="Arial" w:hAnsi="Arial" w:cs="Arial"/>
                <w:sz w:val="20"/>
                <w:szCs w:val="20"/>
              </w:rPr>
              <w:t>food skills;</w:t>
            </w:r>
          </w:p>
          <w:p w14:paraId="640045D1" w14:textId="77777777" w:rsidR="00EA6AE2" w:rsidRPr="00EA6AE2" w:rsidRDefault="00EA6AE2" w:rsidP="00EA6AE2">
            <w:pPr>
              <w:numPr>
                <w:ilvl w:val="0"/>
                <w:numId w:val="32"/>
              </w:numPr>
              <w:rPr>
                <w:rFonts w:ascii="Arial" w:hAnsi="Arial" w:cs="Arial"/>
                <w:sz w:val="20"/>
                <w:szCs w:val="20"/>
              </w:rPr>
            </w:pPr>
            <w:proofErr w:type="gramStart"/>
            <w:r w:rsidRPr="00EA6AE2">
              <w:rPr>
                <w:rFonts w:ascii="Arial" w:hAnsi="Arial" w:cs="Arial"/>
                <w:sz w:val="20"/>
                <w:szCs w:val="20"/>
              </w:rPr>
              <w:t>nutrition</w:t>
            </w:r>
            <w:proofErr w:type="gramEnd"/>
            <w:r w:rsidRPr="00EA6AE2">
              <w:rPr>
                <w:rFonts w:ascii="Arial" w:hAnsi="Arial" w:cs="Arial"/>
                <w:sz w:val="20"/>
                <w:szCs w:val="20"/>
              </w:rPr>
              <w:t xml:space="preserve"> information.</w:t>
            </w:r>
          </w:p>
          <w:p w14:paraId="2DC2B3EA" w14:textId="06763901" w:rsidR="0008474F" w:rsidRDefault="0008474F" w:rsidP="004B3A7D">
            <w:pPr>
              <w:rPr>
                <w:rFonts w:ascii="Arial" w:hAnsi="Arial" w:cs="Arial"/>
                <w:sz w:val="20"/>
                <w:szCs w:val="20"/>
              </w:rPr>
            </w:pPr>
          </w:p>
          <w:p w14:paraId="6559417D" w14:textId="77777777" w:rsidR="00E921BC" w:rsidRDefault="00C95ABE" w:rsidP="004B3A7D">
            <w:pPr>
              <w:rPr>
                <w:rFonts w:ascii="Arial" w:hAnsi="Arial" w:cs="Arial"/>
                <w:sz w:val="20"/>
                <w:szCs w:val="20"/>
              </w:rPr>
            </w:pPr>
            <w:r>
              <w:rPr>
                <w:rFonts w:ascii="Arial" w:hAnsi="Arial" w:cs="Arial"/>
                <w:sz w:val="20"/>
                <w:szCs w:val="20"/>
              </w:rPr>
              <w:t xml:space="preserve">Provide the </w:t>
            </w:r>
            <w:r w:rsidR="004749F3">
              <w:rPr>
                <w:rFonts w:ascii="Arial" w:hAnsi="Arial" w:cs="Arial"/>
                <w:sz w:val="20"/>
                <w:szCs w:val="20"/>
              </w:rPr>
              <w:t xml:space="preserve">FFL </w:t>
            </w:r>
            <w:r>
              <w:rPr>
                <w:rFonts w:ascii="Arial" w:hAnsi="Arial" w:cs="Arial"/>
                <w:sz w:val="20"/>
                <w:szCs w:val="20"/>
              </w:rPr>
              <w:t>recipe</w:t>
            </w:r>
            <w:r w:rsidR="00445510">
              <w:rPr>
                <w:rFonts w:ascii="Arial" w:hAnsi="Arial" w:cs="Arial"/>
                <w:sz w:val="20"/>
                <w:szCs w:val="20"/>
              </w:rPr>
              <w:t xml:space="preserve"> for turkey burgers</w:t>
            </w:r>
            <w:r>
              <w:rPr>
                <w:rFonts w:ascii="Arial" w:hAnsi="Arial" w:cs="Arial"/>
                <w:sz w:val="20"/>
                <w:szCs w:val="20"/>
              </w:rPr>
              <w:t xml:space="preserve">. </w:t>
            </w:r>
            <w:r w:rsidR="004749F3">
              <w:rPr>
                <w:rFonts w:ascii="Arial" w:hAnsi="Arial" w:cs="Arial"/>
                <w:sz w:val="20"/>
                <w:szCs w:val="20"/>
              </w:rPr>
              <w:t>Ask</w:t>
            </w:r>
            <w:r w:rsidR="00445510">
              <w:rPr>
                <w:rFonts w:ascii="Arial" w:hAnsi="Arial" w:cs="Arial"/>
                <w:sz w:val="20"/>
                <w:szCs w:val="20"/>
              </w:rPr>
              <w:t xml:space="preserve"> the pupils to compare </w:t>
            </w:r>
            <w:r w:rsidR="004749F3">
              <w:rPr>
                <w:rFonts w:ascii="Arial" w:hAnsi="Arial" w:cs="Arial"/>
                <w:sz w:val="20"/>
                <w:szCs w:val="20"/>
              </w:rPr>
              <w:t>the recipe they have written</w:t>
            </w:r>
            <w:r w:rsidR="00445510">
              <w:rPr>
                <w:rFonts w:ascii="Arial" w:hAnsi="Arial" w:cs="Arial"/>
                <w:sz w:val="20"/>
                <w:szCs w:val="20"/>
              </w:rPr>
              <w:t xml:space="preserve"> with the FFL one – they should ensure that they have enough information on their recipe to be able to make the burgers hygienically, safely and with precision.</w:t>
            </w:r>
          </w:p>
          <w:p w14:paraId="5AB570BC" w14:textId="77777777" w:rsidR="0008474F" w:rsidRDefault="0008474F" w:rsidP="004B3A7D">
            <w:pPr>
              <w:rPr>
                <w:rFonts w:ascii="Arial" w:hAnsi="Arial" w:cs="Arial"/>
                <w:sz w:val="20"/>
                <w:szCs w:val="20"/>
              </w:rPr>
            </w:pPr>
          </w:p>
          <w:p w14:paraId="1E873D5E" w14:textId="29DD50A5" w:rsidR="0008474F" w:rsidRPr="00763AC5" w:rsidRDefault="0008474F" w:rsidP="004B3A7D">
            <w:pPr>
              <w:rPr>
                <w:rFonts w:ascii="Arial" w:hAnsi="Arial" w:cs="Arial"/>
                <w:sz w:val="20"/>
                <w:szCs w:val="20"/>
              </w:rPr>
            </w:pPr>
            <w:r>
              <w:rPr>
                <w:rFonts w:ascii="Arial" w:hAnsi="Arial" w:cs="Arial"/>
                <w:sz w:val="20"/>
                <w:szCs w:val="20"/>
              </w:rPr>
              <w:t xml:space="preserve">Considering the discussion at the start of the lesson around using local ingredients, did any of the pupils include this as a top tip? If not, task them to suggest how local ingredients could be used. </w:t>
            </w:r>
          </w:p>
        </w:tc>
        <w:tc>
          <w:tcPr>
            <w:tcW w:w="2038" w:type="dxa"/>
            <w:shd w:val="clear" w:color="auto" w:fill="auto"/>
          </w:tcPr>
          <w:p w14:paraId="454A129E" w14:textId="77777777" w:rsidR="00E921BC" w:rsidRPr="00763AC5" w:rsidRDefault="00E921BC" w:rsidP="001B0C15">
            <w:pPr>
              <w:rPr>
                <w:rFonts w:ascii="Arial" w:hAnsi="Arial" w:cs="Arial"/>
                <w:sz w:val="20"/>
                <w:szCs w:val="20"/>
              </w:rPr>
            </w:pPr>
          </w:p>
          <w:p w14:paraId="45B91E93" w14:textId="77777777" w:rsidR="00E921BC" w:rsidRPr="00763AC5" w:rsidRDefault="00E921BC" w:rsidP="001B0C15">
            <w:pPr>
              <w:rPr>
                <w:rFonts w:ascii="Arial" w:hAnsi="Arial" w:cs="Arial"/>
                <w:sz w:val="20"/>
                <w:szCs w:val="20"/>
              </w:rPr>
            </w:pPr>
          </w:p>
          <w:p w14:paraId="69D6CBCF" w14:textId="77777777" w:rsidR="00E921BC" w:rsidRPr="00763AC5" w:rsidRDefault="00E921BC" w:rsidP="001B0C15">
            <w:pPr>
              <w:rPr>
                <w:rFonts w:ascii="Arial" w:hAnsi="Arial" w:cs="Arial"/>
                <w:sz w:val="20"/>
                <w:szCs w:val="20"/>
              </w:rPr>
            </w:pPr>
          </w:p>
          <w:p w14:paraId="7055BF4E" w14:textId="77777777" w:rsidR="00E921BC" w:rsidRPr="00763AC5" w:rsidRDefault="00E921BC" w:rsidP="001B0C15">
            <w:pPr>
              <w:rPr>
                <w:rFonts w:ascii="Arial" w:hAnsi="Arial" w:cs="Arial"/>
                <w:sz w:val="20"/>
                <w:szCs w:val="20"/>
              </w:rPr>
            </w:pPr>
          </w:p>
          <w:p w14:paraId="2498FDE3" w14:textId="77777777" w:rsidR="00E921BC" w:rsidRPr="00763AC5" w:rsidRDefault="00E921BC" w:rsidP="001B0C15">
            <w:pPr>
              <w:rPr>
                <w:rFonts w:ascii="Arial" w:hAnsi="Arial" w:cs="Arial"/>
                <w:sz w:val="20"/>
                <w:szCs w:val="20"/>
              </w:rPr>
            </w:pPr>
          </w:p>
          <w:p w14:paraId="1C50AC55" w14:textId="77777777" w:rsidR="00E921BC" w:rsidRPr="00763AC5" w:rsidRDefault="00E921BC" w:rsidP="001B0C15">
            <w:pPr>
              <w:rPr>
                <w:rFonts w:ascii="Arial" w:hAnsi="Arial" w:cs="Arial"/>
                <w:sz w:val="20"/>
                <w:szCs w:val="20"/>
              </w:rPr>
            </w:pPr>
          </w:p>
          <w:p w14:paraId="5DEFFB90" w14:textId="77777777" w:rsidR="00E921BC" w:rsidRPr="00763AC5" w:rsidRDefault="00E921BC" w:rsidP="001B0C15">
            <w:pPr>
              <w:rPr>
                <w:rFonts w:ascii="Arial" w:hAnsi="Arial" w:cs="Arial"/>
                <w:sz w:val="20"/>
                <w:szCs w:val="20"/>
              </w:rPr>
            </w:pPr>
          </w:p>
          <w:p w14:paraId="5A92B67A" w14:textId="77777777" w:rsidR="00E921BC" w:rsidRPr="00763AC5" w:rsidRDefault="00E921BC" w:rsidP="001B0C15">
            <w:pPr>
              <w:rPr>
                <w:rFonts w:ascii="Arial" w:hAnsi="Arial" w:cs="Arial"/>
                <w:sz w:val="20"/>
                <w:szCs w:val="20"/>
              </w:rPr>
            </w:pPr>
          </w:p>
          <w:p w14:paraId="496F4721" w14:textId="77777777" w:rsidR="00E921BC" w:rsidRPr="00763AC5" w:rsidRDefault="00E921BC" w:rsidP="001B0C15">
            <w:pPr>
              <w:rPr>
                <w:rFonts w:ascii="Arial" w:hAnsi="Arial" w:cs="Arial"/>
                <w:sz w:val="20"/>
                <w:szCs w:val="20"/>
              </w:rPr>
            </w:pPr>
          </w:p>
          <w:p w14:paraId="4D088A8A" w14:textId="11FEAB34" w:rsidR="00E921BC" w:rsidRDefault="00E921BC" w:rsidP="001B0C15">
            <w:pPr>
              <w:rPr>
                <w:rFonts w:ascii="Arial" w:hAnsi="Arial" w:cs="Arial"/>
                <w:sz w:val="20"/>
                <w:szCs w:val="20"/>
              </w:rPr>
            </w:pPr>
          </w:p>
          <w:p w14:paraId="71FA9EB6" w14:textId="5FEB5C21" w:rsidR="003722BD" w:rsidRDefault="003722BD" w:rsidP="001B0C15">
            <w:pPr>
              <w:rPr>
                <w:rFonts w:ascii="Arial" w:hAnsi="Arial" w:cs="Arial"/>
                <w:sz w:val="20"/>
                <w:szCs w:val="20"/>
              </w:rPr>
            </w:pPr>
          </w:p>
          <w:p w14:paraId="633A5280" w14:textId="77777777" w:rsidR="003722BD" w:rsidRPr="00763AC5" w:rsidRDefault="003722BD" w:rsidP="001B0C15">
            <w:pPr>
              <w:rPr>
                <w:rFonts w:ascii="Arial" w:hAnsi="Arial" w:cs="Arial"/>
                <w:sz w:val="20"/>
                <w:szCs w:val="20"/>
              </w:rPr>
            </w:pPr>
          </w:p>
          <w:p w14:paraId="751E865B" w14:textId="77777777" w:rsidR="00433E84" w:rsidRDefault="00433E84" w:rsidP="001B0C15">
            <w:pPr>
              <w:rPr>
                <w:rFonts w:ascii="Arial" w:hAnsi="Arial" w:cs="Arial"/>
                <w:sz w:val="20"/>
                <w:szCs w:val="20"/>
              </w:rPr>
            </w:pPr>
          </w:p>
          <w:p w14:paraId="2FFDA742" w14:textId="2CC44F46" w:rsidR="00E921BC" w:rsidRPr="00763AC5" w:rsidRDefault="00E921BC" w:rsidP="001B0C15">
            <w:pPr>
              <w:rPr>
                <w:rFonts w:ascii="Arial" w:hAnsi="Arial" w:cs="Arial"/>
                <w:sz w:val="20"/>
                <w:szCs w:val="20"/>
              </w:rPr>
            </w:pPr>
            <w:r w:rsidRPr="00763AC5">
              <w:rPr>
                <w:rFonts w:ascii="Arial" w:hAnsi="Arial" w:cs="Arial"/>
                <w:sz w:val="20"/>
                <w:szCs w:val="20"/>
              </w:rPr>
              <w:t>Example menus</w:t>
            </w:r>
            <w:r w:rsidR="00433E84">
              <w:rPr>
                <w:rFonts w:ascii="Arial" w:hAnsi="Arial" w:cs="Arial"/>
                <w:sz w:val="20"/>
                <w:szCs w:val="20"/>
              </w:rPr>
              <w:t xml:space="preserve"> downloaded from the internet</w:t>
            </w:r>
          </w:p>
          <w:p w14:paraId="31066C7D" w14:textId="77777777" w:rsidR="00E921BC" w:rsidRPr="00763AC5" w:rsidRDefault="00E921BC" w:rsidP="001B0C15">
            <w:pPr>
              <w:rPr>
                <w:rFonts w:ascii="Arial" w:hAnsi="Arial" w:cs="Arial"/>
                <w:sz w:val="20"/>
                <w:szCs w:val="20"/>
              </w:rPr>
            </w:pPr>
          </w:p>
          <w:p w14:paraId="5E7CC542" w14:textId="77777777" w:rsidR="00E921BC" w:rsidRPr="00763AC5" w:rsidRDefault="00E921BC" w:rsidP="001B0C15">
            <w:pPr>
              <w:rPr>
                <w:rFonts w:ascii="Arial" w:hAnsi="Arial" w:cs="Arial"/>
                <w:sz w:val="20"/>
                <w:szCs w:val="20"/>
              </w:rPr>
            </w:pPr>
          </w:p>
          <w:p w14:paraId="73A86A9C" w14:textId="77777777" w:rsidR="00E921BC" w:rsidRPr="00763AC5" w:rsidRDefault="00E921BC" w:rsidP="001B0C15">
            <w:pPr>
              <w:rPr>
                <w:rFonts w:ascii="Arial" w:hAnsi="Arial" w:cs="Arial"/>
                <w:sz w:val="20"/>
                <w:szCs w:val="20"/>
              </w:rPr>
            </w:pPr>
          </w:p>
          <w:p w14:paraId="1FE828C8" w14:textId="77777777" w:rsidR="00E921BC" w:rsidRPr="00763AC5" w:rsidRDefault="00E921BC" w:rsidP="001B0C15">
            <w:pPr>
              <w:rPr>
                <w:rFonts w:ascii="Arial" w:hAnsi="Arial" w:cs="Arial"/>
                <w:sz w:val="20"/>
                <w:szCs w:val="20"/>
              </w:rPr>
            </w:pPr>
          </w:p>
          <w:p w14:paraId="2871461E" w14:textId="77777777" w:rsidR="00E921BC" w:rsidRPr="00763AC5" w:rsidRDefault="00E921BC" w:rsidP="001B0C15">
            <w:pPr>
              <w:rPr>
                <w:rFonts w:ascii="Arial" w:hAnsi="Arial" w:cs="Arial"/>
                <w:sz w:val="20"/>
                <w:szCs w:val="20"/>
              </w:rPr>
            </w:pPr>
          </w:p>
          <w:p w14:paraId="1C9BAEFD" w14:textId="77777777" w:rsidR="00E921BC" w:rsidRPr="00763AC5" w:rsidRDefault="00E921BC" w:rsidP="001B0C15">
            <w:pPr>
              <w:rPr>
                <w:rFonts w:ascii="Arial" w:hAnsi="Arial" w:cs="Arial"/>
                <w:sz w:val="20"/>
                <w:szCs w:val="20"/>
              </w:rPr>
            </w:pPr>
          </w:p>
          <w:p w14:paraId="1B94DB55" w14:textId="77777777" w:rsidR="00E921BC" w:rsidRPr="00763AC5" w:rsidRDefault="00E921BC" w:rsidP="001B0C15">
            <w:pPr>
              <w:rPr>
                <w:rFonts w:ascii="Arial" w:hAnsi="Arial" w:cs="Arial"/>
                <w:sz w:val="20"/>
                <w:szCs w:val="20"/>
              </w:rPr>
            </w:pPr>
          </w:p>
          <w:p w14:paraId="38AF00EE" w14:textId="77777777" w:rsidR="00E921BC" w:rsidRPr="00763AC5" w:rsidRDefault="00E921BC" w:rsidP="001B0C15">
            <w:pPr>
              <w:rPr>
                <w:rFonts w:ascii="Arial" w:hAnsi="Arial" w:cs="Arial"/>
                <w:sz w:val="20"/>
                <w:szCs w:val="20"/>
              </w:rPr>
            </w:pPr>
          </w:p>
          <w:p w14:paraId="2CC37504" w14:textId="77777777" w:rsidR="00E921BC" w:rsidRPr="00763AC5" w:rsidRDefault="00E921BC" w:rsidP="001B0C15">
            <w:pPr>
              <w:rPr>
                <w:rFonts w:ascii="Arial" w:hAnsi="Arial" w:cs="Arial"/>
                <w:sz w:val="20"/>
                <w:szCs w:val="20"/>
              </w:rPr>
            </w:pPr>
          </w:p>
          <w:p w14:paraId="616CEA06" w14:textId="77777777" w:rsidR="00E921BC" w:rsidRPr="00763AC5" w:rsidRDefault="00E921BC" w:rsidP="001B0C15">
            <w:pPr>
              <w:rPr>
                <w:rFonts w:ascii="Arial" w:hAnsi="Arial" w:cs="Arial"/>
                <w:sz w:val="20"/>
                <w:szCs w:val="20"/>
              </w:rPr>
            </w:pPr>
          </w:p>
          <w:p w14:paraId="2A5AE4A3" w14:textId="77777777" w:rsidR="00E921BC" w:rsidRPr="00763AC5" w:rsidRDefault="00E921BC" w:rsidP="001B0C15">
            <w:pPr>
              <w:rPr>
                <w:rFonts w:ascii="Arial" w:hAnsi="Arial" w:cs="Arial"/>
                <w:sz w:val="20"/>
                <w:szCs w:val="20"/>
              </w:rPr>
            </w:pPr>
          </w:p>
          <w:p w14:paraId="7C020FBD" w14:textId="77777777" w:rsidR="00E921BC" w:rsidRPr="00763AC5" w:rsidRDefault="00E921BC" w:rsidP="001B0C15">
            <w:pPr>
              <w:rPr>
                <w:rFonts w:ascii="Arial" w:hAnsi="Arial" w:cs="Arial"/>
                <w:sz w:val="20"/>
                <w:szCs w:val="20"/>
              </w:rPr>
            </w:pPr>
          </w:p>
          <w:p w14:paraId="6E70A3DF" w14:textId="77777777" w:rsidR="004B3A7D" w:rsidRDefault="004B3A7D" w:rsidP="001B0C15">
            <w:pPr>
              <w:rPr>
                <w:rFonts w:ascii="Arial" w:hAnsi="Arial" w:cs="Arial"/>
                <w:sz w:val="20"/>
                <w:szCs w:val="20"/>
              </w:rPr>
            </w:pPr>
          </w:p>
          <w:p w14:paraId="3169EB1C" w14:textId="77777777" w:rsidR="004B3A7D" w:rsidRDefault="004B3A7D" w:rsidP="001B0C15">
            <w:pPr>
              <w:rPr>
                <w:rFonts w:ascii="Arial" w:hAnsi="Arial" w:cs="Arial"/>
                <w:sz w:val="20"/>
                <w:szCs w:val="20"/>
              </w:rPr>
            </w:pPr>
          </w:p>
          <w:p w14:paraId="7622AD48" w14:textId="503621D3" w:rsidR="00E921BC" w:rsidRPr="00763AC5" w:rsidRDefault="002A3DB8" w:rsidP="001B0C15">
            <w:pPr>
              <w:rPr>
                <w:rFonts w:ascii="Arial" w:hAnsi="Arial" w:cs="Arial"/>
                <w:sz w:val="20"/>
                <w:szCs w:val="20"/>
              </w:rPr>
            </w:pPr>
            <w:hyperlink r:id="rId13" w:history="1">
              <w:r w:rsidR="00EA6AE2" w:rsidRPr="00B02A90">
                <w:rPr>
                  <w:rStyle w:val="Hyperlink"/>
                  <w:rFonts w:ascii="Arial" w:hAnsi="Arial" w:cs="Arial"/>
                  <w:sz w:val="20"/>
                  <w:szCs w:val="20"/>
                </w:rPr>
                <w:t>My recipe temple</w:t>
              </w:r>
            </w:hyperlink>
          </w:p>
          <w:p w14:paraId="2B5EAB74" w14:textId="77777777" w:rsidR="00E921BC" w:rsidRPr="00763AC5" w:rsidRDefault="00E921BC" w:rsidP="001B0C15">
            <w:pPr>
              <w:rPr>
                <w:rFonts w:ascii="Arial" w:hAnsi="Arial" w:cs="Arial"/>
                <w:sz w:val="20"/>
                <w:szCs w:val="20"/>
              </w:rPr>
            </w:pPr>
          </w:p>
          <w:p w14:paraId="69E44433" w14:textId="77777777" w:rsidR="00E921BC" w:rsidRPr="00763AC5" w:rsidRDefault="00E921BC" w:rsidP="001B0C15">
            <w:pPr>
              <w:rPr>
                <w:rFonts w:ascii="Arial" w:hAnsi="Arial" w:cs="Arial"/>
                <w:sz w:val="20"/>
                <w:szCs w:val="20"/>
              </w:rPr>
            </w:pPr>
          </w:p>
          <w:p w14:paraId="7519482B" w14:textId="77777777" w:rsidR="00E921BC" w:rsidRPr="00763AC5" w:rsidRDefault="00E921BC" w:rsidP="001B0C15">
            <w:pPr>
              <w:rPr>
                <w:rFonts w:ascii="Arial" w:hAnsi="Arial" w:cs="Arial"/>
                <w:sz w:val="20"/>
                <w:szCs w:val="20"/>
              </w:rPr>
            </w:pPr>
          </w:p>
          <w:p w14:paraId="65F28C2F" w14:textId="77777777" w:rsidR="00E921BC" w:rsidRPr="00763AC5" w:rsidRDefault="00E921BC" w:rsidP="001B0C15">
            <w:pPr>
              <w:rPr>
                <w:rFonts w:ascii="Arial" w:hAnsi="Arial" w:cs="Arial"/>
                <w:sz w:val="20"/>
                <w:szCs w:val="20"/>
              </w:rPr>
            </w:pPr>
          </w:p>
          <w:p w14:paraId="7A40B24F" w14:textId="77777777" w:rsidR="00E921BC" w:rsidRPr="00763AC5" w:rsidRDefault="00E921BC" w:rsidP="001B0C15">
            <w:pPr>
              <w:rPr>
                <w:rFonts w:ascii="Arial" w:hAnsi="Arial" w:cs="Arial"/>
                <w:sz w:val="20"/>
                <w:szCs w:val="20"/>
              </w:rPr>
            </w:pPr>
          </w:p>
          <w:p w14:paraId="1F0579B6" w14:textId="77777777" w:rsidR="00E921BC" w:rsidRPr="00763AC5" w:rsidRDefault="00E921BC" w:rsidP="001B0C15">
            <w:pPr>
              <w:rPr>
                <w:rFonts w:ascii="Arial" w:hAnsi="Arial" w:cs="Arial"/>
                <w:sz w:val="20"/>
                <w:szCs w:val="20"/>
              </w:rPr>
            </w:pPr>
          </w:p>
          <w:p w14:paraId="301AFC15" w14:textId="77777777" w:rsidR="00E921BC" w:rsidRPr="00763AC5" w:rsidRDefault="00E921BC" w:rsidP="001B0C15">
            <w:pPr>
              <w:rPr>
                <w:rFonts w:ascii="Arial" w:hAnsi="Arial" w:cs="Arial"/>
                <w:sz w:val="20"/>
                <w:szCs w:val="20"/>
              </w:rPr>
            </w:pPr>
          </w:p>
          <w:p w14:paraId="1645779D" w14:textId="1B52DE3F" w:rsidR="00E921BC" w:rsidRPr="00763AC5" w:rsidRDefault="002A3DB8" w:rsidP="001B0C15">
            <w:pPr>
              <w:rPr>
                <w:rFonts w:ascii="Arial" w:hAnsi="Arial" w:cs="Arial"/>
                <w:sz w:val="20"/>
                <w:szCs w:val="20"/>
              </w:rPr>
            </w:pPr>
            <w:hyperlink r:id="rId14" w:history="1"/>
          </w:p>
          <w:p w14:paraId="020A8E8B" w14:textId="77777777" w:rsidR="00E921BC" w:rsidRPr="00763AC5" w:rsidRDefault="00E921BC" w:rsidP="001B0C15">
            <w:pPr>
              <w:rPr>
                <w:rFonts w:ascii="Arial" w:hAnsi="Arial" w:cs="Arial"/>
                <w:sz w:val="20"/>
                <w:szCs w:val="20"/>
              </w:rPr>
            </w:pPr>
          </w:p>
          <w:p w14:paraId="6A0B0911" w14:textId="77777777" w:rsidR="00E921BC" w:rsidRPr="00763AC5" w:rsidRDefault="00E921BC" w:rsidP="001B0C15">
            <w:pPr>
              <w:rPr>
                <w:rFonts w:ascii="Arial" w:hAnsi="Arial" w:cs="Arial"/>
                <w:sz w:val="20"/>
                <w:szCs w:val="20"/>
              </w:rPr>
            </w:pPr>
          </w:p>
          <w:p w14:paraId="4467AF37" w14:textId="77777777" w:rsidR="00E921BC" w:rsidRPr="00763AC5" w:rsidRDefault="00E921BC" w:rsidP="001B0C15">
            <w:pPr>
              <w:rPr>
                <w:rFonts w:ascii="Arial" w:hAnsi="Arial" w:cs="Arial"/>
                <w:sz w:val="20"/>
                <w:szCs w:val="20"/>
              </w:rPr>
            </w:pPr>
          </w:p>
          <w:p w14:paraId="58B999E2" w14:textId="77777777" w:rsidR="00E921BC" w:rsidRPr="00763AC5" w:rsidRDefault="00E921BC" w:rsidP="001B0C15">
            <w:pPr>
              <w:rPr>
                <w:rFonts w:ascii="Arial" w:hAnsi="Arial" w:cs="Arial"/>
                <w:sz w:val="20"/>
                <w:szCs w:val="20"/>
              </w:rPr>
            </w:pPr>
          </w:p>
          <w:p w14:paraId="63516930" w14:textId="77777777" w:rsidR="00E921BC" w:rsidRPr="00763AC5" w:rsidRDefault="00E921BC" w:rsidP="001B0C15">
            <w:pPr>
              <w:rPr>
                <w:rFonts w:ascii="Arial" w:hAnsi="Arial" w:cs="Arial"/>
                <w:sz w:val="20"/>
                <w:szCs w:val="20"/>
              </w:rPr>
            </w:pPr>
          </w:p>
          <w:p w14:paraId="453D3A77" w14:textId="77777777" w:rsidR="00E921BC" w:rsidRPr="00763AC5" w:rsidRDefault="00E921BC" w:rsidP="001B0C15">
            <w:pPr>
              <w:rPr>
                <w:rFonts w:ascii="Arial" w:hAnsi="Arial" w:cs="Arial"/>
                <w:sz w:val="20"/>
                <w:szCs w:val="20"/>
              </w:rPr>
            </w:pPr>
          </w:p>
          <w:p w14:paraId="58F8D3E0" w14:textId="77777777" w:rsidR="00E921BC" w:rsidRPr="00763AC5" w:rsidRDefault="00E921BC" w:rsidP="001B0C15">
            <w:pPr>
              <w:rPr>
                <w:rFonts w:ascii="Arial" w:hAnsi="Arial" w:cs="Arial"/>
                <w:sz w:val="20"/>
                <w:szCs w:val="20"/>
              </w:rPr>
            </w:pPr>
          </w:p>
          <w:p w14:paraId="1C754FB7" w14:textId="77777777" w:rsidR="00E921BC" w:rsidRDefault="00E921BC" w:rsidP="001B0C15">
            <w:pPr>
              <w:rPr>
                <w:rFonts w:ascii="Arial" w:hAnsi="Arial" w:cs="Arial"/>
                <w:sz w:val="20"/>
                <w:szCs w:val="20"/>
              </w:rPr>
            </w:pPr>
          </w:p>
          <w:p w14:paraId="64F7412C" w14:textId="77777777" w:rsidR="00445510" w:rsidRDefault="00445510" w:rsidP="001B0C15">
            <w:pPr>
              <w:rPr>
                <w:rFonts w:ascii="Arial" w:hAnsi="Arial" w:cs="Arial"/>
                <w:sz w:val="20"/>
                <w:szCs w:val="20"/>
              </w:rPr>
            </w:pPr>
          </w:p>
          <w:p w14:paraId="1FD4E753" w14:textId="77777777" w:rsidR="003722BD" w:rsidRDefault="003722BD" w:rsidP="001B0C15"/>
          <w:p w14:paraId="216F9DCD" w14:textId="3D0702BA" w:rsidR="00445510" w:rsidRDefault="002A3DB8" w:rsidP="001B0C15">
            <w:pPr>
              <w:rPr>
                <w:rStyle w:val="Hyperlink"/>
                <w:rFonts w:ascii="Arial" w:hAnsi="Arial" w:cs="Arial"/>
                <w:sz w:val="20"/>
                <w:szCs w:val="20"/>
              </w:rPr>
            </w:pPr>
            <w:hyperlink r:id="rId15" w:history="1">
              <w:r w:rsidR="00445510" w:rsidRPr="00445510">
                <w:rPr>
                  <w:rStyle w:val="Hyperlink"/>
                  <w:rFonts w:ascii="Arial" w:hAnsi="Arial" w:cs="Arial"/>
                  <w:sz w:val="20"/>
                  <w:szCs w:val="20"/>
                </w:rPr>
                <w:t>Turkey burgers</w:t>
              </w:r>
            </w:hyperlink>
          </w:p>
          <w:p w14:paraId="127A8282" w14:textId="0860301B" w:rsidR="00F82C66" w:rsidRDefault="00F82C66" w:rsidP="001B0C15">
            <w:pPr>
              <w:rPr>
                <w:rStyle w:val="Hyperlink"/>
              </w:rPr>
            </w:pPr>
          </w:p>
          <w:p w14:paraId="5CE520C0" w14:textId="4FD69020" w:rsidR="004749F3" w:rsidRPr="00763AC5" w:rsidRDefault="002A3DB8" w:rsidP="001B0C15">
            <w:pPr>
              <w:rPr>
                <w:rFonts w:ascii="Arial" w:hAnsi="Arial" w:cs="Arial"/>
                <w:sz w:val="20"/>
                <w:szCs w:val="20"/>
              </w:rPr>
            </w:pPr>
            <w:hyperlink r:id="rId16" w:history="1">
              <w:r w:rsidR="003722BD" w:rsidRPr="00B02A90">
                <w:rPr>
                  <w:rStyle w:val="Hyperlink"/>
                  <w:rFonts w:ascii="Arial" w:hAnsi="Arial" w:cs="Arial"/>
                  <w:sz w:val="20"/>
                  <w:szCs w:val="20"/>
                </w:rPr>
                <w:t>Spicy chickpea burgers</w:t>
              </w:r>
            </w:hyperlink>
          </w:p>
        </w:tc>
      </w:tr>
      <w:tr w:rsidR="00E921BC" w:rsidRPr="00CE26D6" w14:paraId="6D4B1D94" w14:textId="77777777" w:rsidTr="001B0C15">
        <w:tc>
          <w:tcPr>
            <w:tcW w:w="709" w:type="dxa"/>
            <w:shd w:val="clear" w:color="auto" w:fill="auto"/>
          </w:tcPr>
          <w:p w14:paraId="1F87B3D9" w14:textId="77777777" w:rsidR="00E921BC" w:rsidRPr="00CE26D6" w:rsidRDefault="00E921BC" w:rsidP="001B0C15">
            <w:pPr>
              <w:jc w:val="center"/>
              <w:rPr>
                <w:rFonts w:ascii="Arial" w:hAnsi="Arial" w:cs="Arial"/>
                <w:sz w:val="20"/>
                <w:szCs w:val="20"/>
              </w:rPr>
            </w:pPr>
            <w:r w:rsidRPr="00CE26D6">
              <w:rPr>
                <w:rFonts w:ascii="Arial" w:hAnsi="Arial" w:cs="Arial"/>
                <w:sz w:val="20"/>
                <w:szCs w:val="20"/>
              </w:rPr>
              <w:lastRenderedPageBreak/>
              <w:t>55</w:t>
            </w:r>
          </w:p>
        </w:tc>
        <w:tc>
          <w:tcPr>
            <w:tcW w:w="7000" w:type="dxa"/>
            <w:shd w:val="clear" w:color="auto" w:fill="auto"/>
          </w:tcPr>
          <w:p w14:paraId="340B5603" w14:textId="77777777" w:rsidR="00E921BC" w:rsidRPr="00CE26D6" w:rsidRDefault="00E921BC" w:rsidP="001B0C15">
            <w:pPr>
              <w:rPr>
                <w:rFonts w:ascii="Arial" w:hAnsi="Arial" w:cs="Arial"/>
                <w:i/>
                <w:sz w:val="20"/>
                <w:szCs w:val="20"/>
              </w:rPr>
            </w:pPr>
            <w:r w:rsidRPr="00CE26D6">
              <w:rPr>
                <w:rFonts w:ascii="Arial" w:hAnsi="Arial" w:cs="Arial"/>
                <w:i/>
                <w:sz w:val="20"/>
                <w:szCs w:val="20"/>
              </w:rPr>
              <w:t>Plenary</w:t>
            </w:r>
          </w:p>
          <w:p w14:paraId="0AF969F7" w14:textId="77777777" w:rsidR="00445510" w:rsidRDefault="00445510" w:rsidP="001B0C15">
            <w:pPr>
              <w:rPr>
                <w:rFonts w:ascii="Arial" w:hAnsi="Arial" w:cs="Arial"/>
                <w:sz w:val="20"/>
                <w:szCs w:val="20"/>
              </w:rPr>
            </w:pPr>
            <w:r>
              <w:rPr>
                <w:rFonts w:ascii="Arial" w:hAnsi="Arial" w:cs="Arial"/>
                <w:sz w:val="20"/>
                <w:szCs w:val="20"/>
              </w:rPr>
              <w:t>Ask the pupils:</w:t>
            </w:r>
          </w:p>
          <w:p w14:paraId="76D37CF1" w14:textId="77777777" w:rsidR="00445510" w:rsidRDefault="00445510" w:rsidP="00445510">
            <w:pPr>
              <w:pStyle w:val="ListParagraph"/>
              <w:numPr>
                <w:ilvl w:val="0"/>
                <w:numId w:val="33"/>
              </w:numPr>
              <w:rPr>
                <w:rFonts w:ascii="Arial" w:hAnsi="Arial" w:cs="Arial"/>
                <w:sz w:val="20"/>
                <w:szCs w:val="20"/>
              </w:rPr>
            </w:pPr>
            <w:r>
              <w:rPr>
                <w:rFonts w:ascii="Arial" w:hAnsi="Arial" w:cs="Arial"/>
                <w:sz w:val="20"/>
                <w:szCs w:val="20"/>
              </w:rPr>
              <w:t>Name the four parts of a recipe.</w:t>
            </w:r>
          </w:p>
          <w:p w14:paraId="7D6B969F" w14:textId="77777777" w:rsidR="00445510" w:rsidRDefault="00445510" w:rsidP="00445510">
            <w:pPr>
              <w:pStyle w:val="ListParagraph"/>
              <w:numPr>
                <w:ilvl w:val="0"/>
                <w:numId w:val="33"/>
              </w:numPr>
              <w:rPr>
                <w:rFonts w:ascii="Arial" w:hAnsi="Arial" w:cs="Arial"/>
                <w:sz w:val="20"/>
                <w:szCs w:val="20"/>
              </w:rPr>
            </w:pPr>
            <w:r>
              <w:rPr>
                <w:rFonts w:ascii="Arial" w:hAnsi="Arial" w:cs="Arial"/>
                <w:sz w:val="20"/>
                <w:szCs w:val="20"/>
              </w:rPr>
              <w:t>State two other things that might be included in a recipe.</w:t>
            </w:r>
          </w:p>
          <w:p w14:paraId="31EF8430" w14:textId="1D6BB0FF" w:rsidR="00E921BC" w:rsidRPr="00445510" w:rsidRDefault="00445510" w:rsidP="00445510">
            <w:pPr>
              <w:pStyle w:val="ListParagraph"/>
              <w:numPr>
                <w:ilvl w:val="0"/>
                <w:numId w:val="33"/>
              </w:numPr>
              <w:rPr>
                <w:rFonts w:ascii="Arial" w:hAnsi="Arial" w:cs="Arial"/>
                <w:sz w:val="20"/>
                <w:szCs w:val="20"/>
              </w:rPr>
            </w:pPr>
            <w:r>
              <w:rPr>
                <w:rFonts w:ascii="Arial" w:hAnsi="Arial" w:cs="Arial"/>
                <w:sz w:val="20"/>
                <w:szCs w:val="20"/>
              </w:rPr>
              <w:t xml:space="preserve">Explain why the preparation and cooking time is often included on a recipe. </w:t>
            </w:r>
          </w:p>
        </w:tc>
        <w:tc>
          <w:tcPr>
            <w:tcW w:w="2038" w:type="dxa"/>
            <w:shd w:val="clear" w:color="auto" w:fill="auto"/>
          </w:tcPr>
          <w:p w14:paraId="4CAEE9C6" w14:textId="77777777" w:rsidR="00E921BC" w:rsidRPr="00CE26D6" w:rsidRDefault="00E921BC" w:rsidP="001B0C15">
            <w:pPr>
              <w:rPr>
                <w:rFonts w:ascii="Arial" w:hAnsi="Arial" w:cs="Arial"/>
                <w:sz w:val="20"/>
                <w:szCs w:val="20"/>
              </w:rPr>
            </w:pPr>
            <w:r w:rsidRPr="00CE26D6">
              <w:rPr>
                <w:rFonts w:ascii="Arial" w:hAnsi="Arial" w:cs="Arial"/>
                <w:sz w:val="20"/>
                <w:szCs w:val="20"/>
              </w:rPr>
              <w:t>Homework</w:t>
            </w:r>
          </w:p>
        </w:tc>
      </w:tr>
    </w:tbl>
    <w:p w14:paraId="75BAAFFF" w14:textId="77777777" w:rsidR="00E921BC" w:rsidRDefault="00E921BC" w:rsidP="00E921BC">
      <w:pPr>
        <w:rPr>
          <w:rFonts w:ascii="Arial" w:hAnsi="Arial" w:cs="Arial"/>
          <w:sz w:val="20"/>
          <w:szCs w:val="20"/>
        </w:rPr>
      </w:pPr>
    </w:p>
    <w:p w14:paraId="3DC0C059" w14:textId="1AFC1606" w:rsidR="00E921BC" w:rsidRDefault="00E921BC" w:rsidP="00E921BC">
      <w:pPr>
        <w:rPr>
          <w:rFonts w:ascii="Arial" w:hAnsi="Arial" w:cs="Arial"/>
          <w:sz w:val="20"/>
          <w:szCs w:val="20"/>
        </w:rPr>
      </w:pPr>
      <w:r>
        <w:rPr>
          <w:rFonts w:ascii="Arial" w:hAnsi="Arial" w:cs="Arial"/>
          <w:b/>
          <w:sz w:val="20"/>
          <w:szCs w:val="20"/>
        </w:rPr>
        <w:t>Homework</w:t>
      </w:r>
    </w:p>
    <w:p w14:paraId="269FF545" w14:textId="6A395B17" w:rsidR="00E921BC" w:rsidRDefault="00E921BC" w:rsidP="00E921BC">
      <w:pPr>
        <w:rPr>
          <w:rFonts w:ascii="Arial" w:hAnsi="Arial" w:cs="Arial"/>
          <w:sz w:val="20"/>
          <w:szCs w:val="20"/>
        </w:rPr>
      </w:pPr>
      <w:r>
        <w:rPr>
          <w:rFonts w:ascii="Arial" w:hAnsi="Arial" w:cs="Arial"/>
          <w:sz w:val="20"/>
          <w:szCs w:val="20"/>
        </w:rPr>
        <w:t xml:space="preserve">What are the benefits of using local/regional ingredients? Investigate a local/regional ingredient and find out how it is produced. Write an explanation that could be used on a website to encourage people to ‘buy local’. </w:t>
      </w:r>
    </w:p>
    <w:p w14:paraId="35686F6D" w14:textId="29B0A625" w:rsidR="00445510" w:rsidRDefault="00445510" w:rsidP="00E921BC">
      <w:pPr>
        <w:rPr>
          <w:rFonts w:ascii="Arial" w:hAnsi="Arial" w:cs="Arial"/>
          <w:sz w:val="20"/>
          <w:szCs w:val="20"/>
        </w:rPr>
      </w:pPr>
    </w:p>
    <w:p w14:paraId="78E2B261" w14:textId="07E283DD" w:rsidR="00445510" w:rsidRPr="00445510" w:rsidRDefault="00445510" w:rsidP="00E921BC">
      <w:pPr>
        <w:rPr>
          <w:rFonts w:ascii="Arial" w:hAnsi="Arial" w:cs="Arial"/>
          <w:b/>
          <w:sz w:val="20"/>
          <w:szCs w:val="20"/>
        </w:rPr>
      </w:pPr>
      <w:r w:rsidRPr="00445510">
        <w:rPr>
          <w:rFonts w:ascii="Arial" w:hAnsi="Arial" w:cs="Arial"/>
          <w:b/>
          <w:sz w:val="20"/>
          <w:szCs w:val="20"/>
        </w:rPr>
        <w:t>Extension</w:t>
      </w:r>
      <w:r w:rsidR="001B2C10">
        <w:rPr>
          <w:rFonts w:ascii="Arial" w:hAnsi="Arial" w:cs="Arial"/>
          <w:b/>
          <w:sz w:val="20"/>
          <w:szCs w:val="20"/>
        </w:rPr>
        <w:t xml:space="preserve"> </w:t>
      </w:r>
      <w:r w:rsidR="00A924BF">
        <w:rPr>
          <w:rFonts w:ascii="Arial" w:hAnsi="Arial" w:cs="Arial"/>
          <w:b/>
          <w:sz w:val="20"/>
          <w:szCs w:val="20"/>
        </w:rPr>
        <w:t>activities</w:t>
      </w:r>
      <w:r w:rsidR="001B2C10">
        <w:rPr>
          <w:rFonts w:ascii="Arial" w:hAnsi="Arial" w:cs="Arial"/>
          <w:b/>
          <w:sz w:val="20"/>
          <w:szCs w:val="20"/>
        </w:rPr>
        <w:t xml:space="preserve"> or if you have more time</w:t>
      </w:r>
    </w:p>
    <w:p w14:paraId="72C7D9D7" w14:textId="3522F497" w:rsidR="00433E84" w:rsidRDefault="00433E84" w:rsidP="0037716B">
      <w:pPr>
        <w:pStyle w:val="ListParagraph"/>
        <w:numPr>
          <w:ilvl w:val="0"/>
          <w:numId w:val="38"/>
        </w:numPr>
        <w:ind w:left="360"/>
        <w:rPr>
          <w:rFonts w:ascii="Arial" w:hAnsi="Arial" w:cs="Arial"/>
          <w:sz w:val="20"/>
          <w:szCs w:val="20"/>
        </w:rPr>
      </w:pPr>
      <w:r w:rsidRPr="00433E84">
        <w:rPr>
          <w:rFonts w:ascii="Arial" w:hAnsi="Arial" w:cs="Arial"/>
          <w:sz w:val="20"/>
          <w:szCs w:val="20"/>
        </w:rPr>
        <w:t>Calculate the nutrition information of the turkey burgers</w:t>
      </w:r>
      <w:r>
        <w:rPr>
          <w:rFonts w:ascii="Arial" w:hAnsi="Arial" w:cs="Arial"/>
          <w:sz w:val="20"/>
          <w:szCs w:val="20"/>
        </w:rPr>
        <w:t xml:space="preserve"> using </w:t>
      </w:r>
      <w:hyperlink r:id="rId17" w:history="1">
        <w:r w:rsidRPr="004749F3">
          <w:rPr>
            <w:rStyle w:val="Hyperlink"/>
            <w:rFonts w:ascii="Arial" w:hAnsi="Arial" w:cs="Arial"/>
            <w:sz w:val="20"/>
            <w:szCs w:val="20"/>
          </w:rPr>
          <w:t>Explore food</w:t>
        </w:r>
      </w:hyperlink>
      <w:r w:rsidRPr="00433E84">
        <w:rPr>
          <w:rFonts w:ascii="Arial" w:hAnsi="Arial" w:cs="Arial"/>
          <w:sz w:val="20"/>
          <w:szCs w:val="20"/>
        </w:rPr>
        <w:t xml:space="preserve"> and compare with readymade products/examples on menus.  </w:t>
      </w:r>
    </w:p>
    <w:p w14:paraId="75D3E5FF" w14:textId="77777777" w:rsidR="00433E84" w:rsidRPr="00433E84" w:rsidRDefault="00433E84" w:rsidP="0037716B">
      <w:pPr>
        <w:pStyle w:val="ListParagraph"/>
        <w:ind w:left="360"/>
        <w:rPr>
          <w:rFonts w:ascii="Arial" w:hAnsi="Arial" w:cs="Arial"/>
          <w:sz w:val="20"/>
          <w:szCs w:val="20"/>
        </w:rPr>
      </w:pPr>
    </w:p>
    <w:p w14:paraId="7E08F6E2" w14:textId="1A03C8CD" w:rsidR="00B02A90" w:rsidRPr="0037716B" w:rsidRDefault="00445510" w:rsidP="00E921BC">
      <w:pPr>
        <w:pStyle w:val="ListParagraph"/>
        <w:numPr>
          <w:ilvl w:val="0"/>
          <w:numId w:val="38"/>
        </w:numPr>
        <w:ind w:left="360"/>
        <w:rPr>
          <w:rFonts w:ascii="Arial" w:hAnsi="Arial" w:cs="Arial"/>
          <w:sz w:val="20"/>
          <w:szCs w:val="20"/>
        </w:rPr>
      </w:pPr>
      <w:r w:rsidRPr="00433E84">
        <w:rPr>
          <w:rFonts w:ascii="Arial" w:hAnsi="Arial" w:cs="Arial"/>
          <w:sz w:val="20"/>
          <w:szCs w:val="20"/>
        </w:rPr>
        <w:t xml:space="preserve">Use the interactive </w:t>
      </w:r>
      <w:hyperlink r:id="rId18" w:history="1">
        <w:r w:rsidRPr="00433E84">
          <w:rPr>
            <w:rStyle w:val="Hyperlink"/>
            <w:rFonts w:ascii="Arial" w:hAnsi="Arial" w:cs="Arial"/>
            <w:sz w:val="20"/>
            <w:szCs w:val="20"/>
          </w:rPr>
          <w:t>Gourmet Burger Builder</w:t>
        </w:r>
      </w:hyperlink>
      <w:r w:rsidRPr="00433E84">
        <w:rPr>
          <w:rFonts w:ascii="Arial" w:hAnsi="Arial" w:cs="Arial"/>
          <w:sz w:val="20"/>
          <w:szCs w:val="20"/>
        </w:rPr>
        <w:t xml:space="preserve"> to challenge the pupils to create their own burger using beef or lamb mince and a variety of vegetables, fruit, cheese, spices and herbs. The activity goes through the stages of ingredient selection, mixing, dividing and shaping, cooking and assembly. A detailed personalised step-by-step recipe is produced</w:t>
      </w:r>
      <w:r w:rsidR="004749F3" w:rsidRPr="00433E84">
        <w:rPr>
          <w:rFonts w:ascii="Arial" w:hAnsi="Arial" w:cs="Arial"/>
          <w:sz w:val="20"/>
          <w:szCs w:val="20"/>
        </w:rPr>
        <w:t xml:space="preserve"> so that the pupils</w:t>
      </w:r>
      <w:r w:rsidRPr="00433E84">
        <w:rPr>
          <w:rFonts w:ascii="Arial" w:hAnsi="Arial" w:cs="Arial"/>
          <w:sz w:val="20"/>
          <w:szCs w:val="20"/>
        </w:rPr>
        <w:t xml:space="preserve"> can make and cook </w:t>
      </w:r>
      <w:r w:rsidR="004749F3" w:rsidRPr="00433E84">
        <w:rPr>
          <w:rFonts w:ascii="Arial" w:hAnsi="Arial" w:cs="Arial"/>
          <w:sz w:val="20"/>
          <w:szCs w:val="20"/>
        </w:rPr>
        <w:t>their</w:t>
      </w:r>
      <w:r w:rsidRPr="00433E84">
        <w:rPr>
          <w:rFonts w:ascii="Arial" w:hAnsi="Arial" w:cs="Arial"/>
          <w:sz w:val="20"/>
          <w:szCs w:val="20"/>
        </w:rPr>
        <w:t xml:space="preserve"> own beef or lamb burger in the classroom or at home.</w:t>
      </w:r>
      <w:bookmarkStart w:id="0" w:name="_GoBack"/>
      <w:bookmarkEnd w:id="0"/>
    </w:p>
    <w:p w14:paraId="7FEA86C5" w14:textId="77777777" w:rsidR="00B02A90" w:rsidRPr="002B460C" w:rsidRDefault="00B02A90" w:rsidP="00E921BC">
      <w:pPr>
        <w:rPr>
          <w:rFonts w:ascii="Arial" w:hAnsi="Arial" w:cs="Arial"/>
          <w:sz w:val="20"/>
          <w:szCs w:val="20"/>
        </w:rPr>
      </w:pPr>
    </w:p>
    <w:p w14:paraId="6056113A" w14:textId="77777777" w:rsidR="00445510" w:rsidRDefault="00445510" w:rsidP="00445510">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212"/>
        <w:gridCol w:w="3251"/>
      </w:tblGrid>
      <w:tr w:rsidR="00445510" w:rsidRPr="00CE26D6" w14:paraId="5B5AA764" w14:textId="77777777" w:rsidTr="004A0929">
        <w:tc>
          <w:tcPr>
            <w:tcW w:w="1951" w:type="dxa"/>
            <w:shd w:val="clear" w:color="auto" w:fill="auto"/>
          </w:tcPr>
          <w:p w14:paraId="60DFD415" w14:textId="77777777" w:rsidR="00445510" w:rsidRPr="00CE26D6" w:rsidRDefault="00445510" w:rsidP="004A0929">
            <w:pPr>
              <w:rPr>
                <w:rFonts w:ascii="Arial" w:hAnsi="Arial" w:cs="Arial"/>
                <w:b/>
                <w:sz w:val="20"/>
                <w:szCs w:val="20"/>
              </w:rPr>
            </w:pPr>
          </w:p>
        </w:tc>
        <w:tc>
          <w:tcPr>
            <w:tcW w:w="4483" w:type="dxa"/>
            <w:shd w:val="clear" w:color="auto" w:fill="auto"/>
          </w:tcPr>
          <w:p w14:paraId="05D806B2" w14:textId="77777777" w:rsidR="00445510" w:rsidRPr="00CE26D6" w:rsidRDefault="00445510" w:rsidP="004A0929">
            <w:pPr>
              <w:rPr>
                <w:rFonts w:ascii="Arial" w:hAnsi="Arial" w:cs="Arial"/>
                <w:b/>
                <w:sz w:val="20"/>
                <w:szCs w:val="20"/>
              </w:rPr>
            </w:pPr>
            <w:r w:rsidRPr="00CE26D6">
              <w:rPr>
                <w:rFonts w:ascii="Arial" w:hAnsi="Arial" w:cs="Arial"/>
                <w:b/>
                <w:sz w:val="20"/>
                <w:szCs w:val="20"/>
              </w:rPr>
              <w:t>Literacy</w:t>
            </w:r>
          </w:p>
        </w:tc>
        <w:tc>
          <w:tcPr>
            <w:tcW w:w="3421" w:type="dxa"/>
            <w:shd w:val="clear" w:color="auto" w:fill="auto"/>
          </w:tcPr>
          <w:p w14:paraId="4B857EB4" w14:textId="77777777" w:rsidR="00445510" w:rsidRPr="00CE26D6" w:rsidRDefault="00445510" w:rsidP="004A0929">
            <w:pPr>
              <w:rPr>
                <w:rFonts w:ascii="Arial" w:hAnsi="Arial" w:cs="Arial"/>
                <w:b/>
                <w:sz w:val="20"/>
                <w:szCs w:val="20"/>
              </w:rPr>
            </w:pPr>
            <w:r w:rsidRPr="00CE26D6">
              <w:rPr>
                <w:rFonts w:ascii="Arial" w:hAnsi="Arial" w:cs="Arial"/>
                <w:b/>
                <w:sz w:val="20"/>
                <w:szCs w:val="20"/>
              </w:rPr>
              <w:t>Numeracy</w:t>
            </w:r>
          </w:p>
        </w:tc>
      </w:tr>
      <w:tr w:rsidR="00445510" w:rsidRPr="00CE26D6" w14:paraId="3224CC33" w14:textId="77777777" w:rsidTr="004A0929">
        <w:tc>
          <w:tcPr>
            <w:tcW w:w="1951" w:type="dxa"/>
            <w:shd w:val="clear" w:color="auto" w:fill="auto"/>
          </w:tcPr>
          <w:p w14:paraId="3FD485AA" w14:textId="77777777" w:rsidR="00445510" w:rsidRPr="00CE26D6" w:rsidRDefault="00445510" w:rsidP="004A0929">
            <w:pPr>
              <w:rPr>
                <w:rFonts w:ascii="Arial" w:hAnsi="Arial" w:cs="Arial"/>
                <w:sz w:val="20"/>
                <w:szCs w:val="20"/>
              </w:rPr>
            </w:pPr>
            <w:r w:rsidRPr="00CE26D6">
              <w:rPr>
                <w:rFonts w:ascii="Arial" w:hAnsi="Arial" w:cs="Arial"/>
                <w:b/>
                <w:sz w:val="20"/>
                <w:szCs w:val="20"/>
              </w:rPr>
              <w:t>Starter</w:t>
            </w:r>
            <w:r w:rsidRPr="00CE26D6">
              <w:rPr>
                <w:rFonts w:ascii="Arial" w:hAnsi="Arial" w:cs="Arial"/>
                <w:sz w:val="20"/>
                <w:szCs w:val="20"/>
              </w:rPr>
              <w:t>:</w:t>
            </w:r>
          </w:p>
          <w:p w14:paraId="65A08813" w14:textId="54EF3FD1" w:rsidR="00445510" w:rsidRPr="0008474F" w:rsidRDefault="00445510" w:rsidP="004A0929">
            <w:pPr>
              <w:rPr>
                <w:rFonts w:ascii="Arial" w:hAnsi="Arial" w:cs="Arial"/>
                <w:sz w:val="20"/>
                <w:szCs w:val="20"/>
              </w:rPr>
            </w:pPr>
            <w:r w:rsidRPr="00CE26D6">
              <w:rPr>
                <w:rFonts w:ascii="Arial" w:hAnsi="Arial" w:cs="Arial"/>
                <w:sz w:val="20"/>
                <w:szCs w:val="20"/>
              </w:rPr>
              <w:t xml:space="preserve">Require pupils to: </w:t>
            </w:r>
          </w:p>
        </w:tc>
        <w:tc>
          <w:tcPr>
            <w:tcW w:w="4483" w:type="dxa"/>
            <w:shd w:val="clear" w:color="auto" w:fill="auto"/>
          </w:tcPr>
          <w:p w14:paraId="5A91259B" w14:textId="77777777" w:rsidR="00445510" w:rsidRPr="00CE26D6" w:rsidRDefault="00445510" w:rsidP="00445510">
            <w:pPr>
              <w:numPr>
                <w:ilvl w:val="0"/>
                <w:numId w:val="34"/>
              </w:numPr>
              <w:contextualSpacing/>
              <w:rPr>
                <w:rFonts w:ascii="Arial" w:hAnsi="Arial" w:cs="Arial"/>
                <w:b/>
                <w:sz w:val="20"/>
                <w:szCs w:val="20"/>
              </w:rPr>
            </w:pPr>
            <w:proofErr w:type="gramStart"/>
            <w:r w:rsidRPr="00CE26D6">
              <w:rPr>
                <w:rFonts w:ascii="Arial" w:hAnsi="Arial" w:cs="Arial"/>
                <w:sz w:val="20"/>
                <w:szCs w:val="20"/>
              </w:rPr>
              <w:t>use</w:t>
            </w:r>
            <w:proofErr w:type="gramEnd"/>
            <w:r w:rsidRPr="00CE26D6">
              <w:rPr>
                <w:rFonts w:ascii="Arial" w:hAnsi="Arial" w:cs="Arial"/>
                <w:sz w:val="20"/>
                <w:szCs w:val="20"/>
              </w:rPr>
              <w:t xml:space="preserve"> Standard English confidently in their own writing and speech.</w:t>
            </w:r>
          </w:p>
        </w:tc>
        <w:tc>
          <w:tcPr>
            <w:tcW w:w="3421" w:type="dxa"/>
            <w:shd w:val="clear" w:color="auto" w:fill="auto"/>
          </w:tcPr>
          <w:p w14:paraId="0D5C89F2" w14:textId="77777777" w:rsidR="00445510" w:rsidRPr="00CE26D6" w:rsidRDefault="00445510" w:rsidP="004A0929">
            <w:pPr>
              <w:rPr>
                <w:rFonts w:ascii="Arial" w:hAnsi="Arial" w:cs="Arial"/>
                <w:sz w:val="20"/>
                <w:szCs w:val="20"/>
              </w:rPr>
            </w:pPr>
          </w:p>
        </w:tc>
      </w:tr>
      <w:tr w:rsidR="00445510" w:rsidRPr="00CE26D6" w14:paraId="6104E441" w14:textId="77777777" w:rsidTr="004A0929">
        <w:tc>
          <w:tcPr>
            <w:tcW w:w="1951" w:type="dxa"/>
            <w:shd w:val="clear" w:color="auto" w:fill="auto"/>
          </w:tcPr>
          <w:p w14:paraId="48BA9EB6" w14:textId="77777777" w:rsidR="00445510" w:rsidRPr="00CE26D6" w:rsidRDefault="00445510" w:rsidP="004A0929">
            <w:pPr>
              <w:rPr>
                <w:rFonts w:ascii="Arial" w:hAnsi="Arial" w:cs="Arial"/>
                <w:b/>
                <w:sz w:val="20"/>
                <w:szCs w:val="20"/>
              </w:rPr>
            </w:pPr>
            <w:r w:rsidRPr="00CE26D6">
              <w:rPr>
                <w:rFonts w:ascii="Arial" w:hAnsi="Arial" w:cs="Arial"/>
                <w:b/>
                <w:sz w:val="20"/>
                <w:szCs w:val="20"/>
              </w:rPr>
              <w:t>Main activities:</w:t>
            </w:r>
          </w:p>
          <w:p w14:paraId="3A679252" w14:textId="77777777" w:rsidR="00445510" w:rsidRPr="00CE26D6" w:rsidRDefault="00445510" w:rsidP="004A0929">
            <w:pPr>
              <w:rPr>
                <w:rFonts w:ascii="Arial" w:hAnsi="Arial" w:cs="Arial"/>
                <w:sz w:val="20"/>
                <w:szCs w:val="20"/>
              </w:rPr>
            </w:pPr>
            <w:r w:rsidRPr="00CE26D6">
              <w:rPr>
                <w:rFonts w:ascii="Arial" w:hAnsi="Arial" w:cs="Arial"/>
                <w:sz w:val="20"/>
                <w:szCs w:val="20"/>
              </w:rPr>
              <w:t xml:space="preserve">Requires pupils to: </w:t>
            </w:r>
          </w:p>
          <w:p w14:paraId="32652457" w14:textId="77777777" w:rsidR="00445510" w:rsidRPr="00CE26D6" w:rsidRDefault="00445510" w:rsidP="004A0929">
            <w:pPr>
              <w:rPr>
                <w:rFonts w:ascii="Arial" w:hAnsi="Arial" w:cs="Arial"/>
                <w:b/>
                <w:sz w:val="20"/>
                <w:szCs w:val="20"/>
              </w:rPr>
            </w:pPr>
          </w:p>
        </w:tc>
        <w:tc>
          <w:tcPr>
            <w:tcW w:w="4483" w:type="dxa"/>
            <w:shd w:val="clear" w:color="auto" w:fill="auto"/>
          </w:tcPr>
          <w:p w14:paraId="6D2FDB32" w14:textId="77777777" w:rsidR="00445510" w:rsidRPr="00CE26D6" w:rsidRDefault="00445510" w:rsidP="00445510">
            <w:pPr>
              <w:numPr>
                <w:ilvl w:val="0"/>
                <w:numId w:val="34"/>
              </w:numPr>
              <w:contextualSpacing/>
              <w:rPr>
                <w:rFonts w:ascii="Arial" w:hAnsi="Arial" w:cs="Arial"/>
                <w:b/>
                <w:sz w:val="20"/>
                <w:szCs w:val="20"/>
              </w:rPr>
            </w:pPr>
            <w:proofErr w:type="gramStart"/>
            <w:r w:rsidRPr="00CE26D6">
              <w:rPr>
                <w:rFonts w:ascii="Arial" w:hAnsi="Arial" w:cs="Arial"/>
                <w:sz w:val="20"/>
                <w:szCs w:val="20"/>
              </w:rPr>
              <w:t>use</w:t>
            </w:r>
            <w:proofErr w:type="gramEnd"/>
            <w:r w:rsidRPr="00CE26D6">
              <w:rPr>
                <w:rFonts w:ascii="Arial" w:hAnsi="Arial" w:cs="Arial"/>
                <w:sz w:val="20"/>
                <w:szCs w:val="20"/>
              </w:rPr>
              <w:t xml:space="preserve"> Standard English confidently in their own writing and speech.</w:t>
            </w:r>
          </w:p>
          <w:p w14:paraId="5FF8F2D7" w14:textId="77777777" w:rsidR="00445510" w:rsidRPr="00CE26D6" w:rsidRDefault="00445510" w:rsidP="00445510">
            <w:pPr>
              <w:numPr>
                <w:ilvl w:val="0"/>
                <w:numId w:val="34"/>
              </w:numPr>
              <w:contextualSpacing/>
              <w:rPr>
                <w:rFonts w:ascii="Arial" w:hAnsi="Arial" w:cs="Arial"/>
                <w:b/>
                <w:sz w:val="20"/>
                <w:szCs w:val="20"/>
              </w:rPr>
            </w:pPr>
            <w:proofErr w:type="gramStart"/>
            <w:r w:rsidRPr="00CE26D6">
              <w:rPr>
                <w:rFonts w:ascii="Arial" w:hAnsi="Arial" w:cs="Arial"/>
                <w:sz w:val="20"/>
                <w:szCs w:val="20"/>
              </w:rPr>
              <w:t>use</w:t>
            </w:r>
            <w:proofErr w:type="gramEnd"/>
            <w:r w:rsidRPr="00CE26D6">
              <w:rPr>
                <w:rFonts w:ascii="Arial" w:hAnsi="Arial" w:cs="Arial"/>
                <w:sz w:val="20"/>
                <w:szCs w:val="20"/>
              </w:rPr>
              <w:t xml:space="preserve"> Standard English confidently in a range of formal and informal contexts, including classroom discussion.</w:t>
            </w:r>
          </w:p>
        </w:tc>
        <w:tc>
          <w:tcPr>
            <w:tcW w:w="3421" w:type="dxa"/>
            <w:shd w:val="clear" w:color="auto" w:fill="auto"/>
          </w:tcPr>
          <w:p w14:paraId="6C890EAD" w14:textId="77777777" w:rsidR="00445510" w:rsidRPr="00CE26D6" w:rsidRDefault="00445510" w:rsidP="00445510">
            <w:pPr>
              <w:numPr>
                <w:ilvl w:val="0"/>
                <w:numId w:val="35"/>
              </w:numPr>
              <w:contextualSpacing/>
              <w:rPr>
                <w:rFonts w:ascii="Arial" w:hAnsi="Arial" w:cs="Arial"/>
                <w:sz w:val="20"/>
                <w:szCs w:val="20"/>
              </w:rPr>
            </w:pPr>
            <w:proofErr w:type="gramStart"/>
            <w:r w:rsidRPr="00CE26D6">
              <w:rPr>
                <w:rFonts w:ascii="Arial" w:hAnsi="Arial" w:cs="Arial"/>
                <w:sz w:val="20"/>
                <w:szCs w:val="20"/>
              </w:rPr>
              <w:t>construct</w:t>
            </w:r>
            <w:proofErr w:type="gramEnd"/>
            <w:r w:rsidRPr="00CE26D6">
              <w:rPr>
                <w:rFonts w:ascii="Arial" w:hAnsi="Arial" w:cs="Arial"/>
                <w:sz w:val="20"/>
                <w:szCs w:val="20"/>
              </w:rPr>
              <w:t xml:space="preserve"> and interpret appropriate tables, charts, and diagrams.</w:t>
            </w:r>
          </w:p>
        </w:tc>
      </w:tr>
      <w:tr w:rsidR="00445510" w:rsidRPr="00CE26D6" w14:paraId="749FD113" w14:textId="77777777" w:rsidTr="004A0929">
        <w:tc>
          <w:tcPr>
            <w:tcW w:w="1951" w:type="dxa"/>
            <w:shd w:val="clear" w:color="auto" w:fill="auto"/>
          </w:tcPr>
          <w:p w14:paraId="13B5708D" w14:textId="77777777" w:rsidR="00445510" w:rsidRPr="00CE26D6" w:rsidRDefault="00445510" w:rsidP="004A0929">
            <w:pPr>
              <w:rPr>
                <w:rFonts w:ascii="Arial" w:hAnsi="Arial" w:cs="Arial"/>
                <w:b/>
                <w:sz w:val="20"/>
                <w:szCs w:val="20"/>
              </w:rPr>
            </w:pPr>
            <w:r w:rsidRPr="00CE26D6">
              <w:rPr>
                <w:rFonts w:ascii="Arial" w:hAnsi="Arial" w:cs="Arial"/>
                <w:b/>
                <w:sz w:val="20"/>
                <w:szCs w:val="20"/>
              </w:rPr>
              <w:t>Plenary:</w:t>
            </w:r>
          </w:p>
          <w:p w14:paraId="32AB8A05" w14:textId="77777777" w:rsidR="00445510" w:rsidRPr="00CE26D6" w:rsidRDefault="00445510" w:rsidP="004A0929">
            <w:pPr>
              <w:rPr>
                <w:rFonts w:ascii="Arial" w:hAnsi="Arial" w:cs="Arial"/>
                <w:sz w:val="20"/>
                <w:szCs w:val="20"/>
              </w:rPr>
            </w:pPr>
            <w:r w:rsidRPr="00CE26D6">
              <w:rPr>
                <w:rFonts w:ascii="Arial" w:hAnsi="Arial" w:cs="Arial"/>
                <w:sz w:val="20"/>
                <w:szCs w:val="20"/>
              </w:rPr>
              <w:t>Requires pupils to:</w:t>
            </w:r>
          </w:p>
          <w:p w14:paraId="79DAAF84" w14:textId="77777777" w:rsidR="00445510" w:rsidRPr="00CE26D6" w:rsidRDefault="00445510" w:rsidP="004A0929">
            <w:pPr>
              <w:rPr>
                <w:rFonts w:ascii="Arial" w:hAnsi="Arial" w:cs="Arial"/>
                <w:sz w:val="20"/>
                <w:szCs w:val="20"/>
              </w:rPr>
            </w:pPr>
          </w:p>
        </w:tc>
        <w:tc>
          <w:tcPr>
            <w:tcW w:w="4483" w:type="dxa"/>
            <w:shd w:val="clear" w:color="auto" w:fill="auto"/>
          </w:tcPr>
          <w:p w14:paraId="558C42A7" w14:textId="77777777" w:rsidR="00445510" w:rsidRPr="00CE26D6" w:rsidRDefault="00445510" w:rsidP="00445510">
            <w:pPr>
              <w:numPr>
                <w:ilvl w:val="0"/>
                <w:numId w:val="34"/>
              </w:numPr>
              <w:contextualSpacing/>
              <w:rPr>
                <w:rFonts w:ascii="Arial" w:hAnsi="Arial" w:cs="Arial"/>
                <w:b/>
                <w:sz w:val="20"/>
                <w:szCs w:val="20"/>
              </w:rPr>
            </w:pPr>
            <w:proofErr w:type="gramStart"/>
            <w:r w:rsidRPr="00CE26D6">
              <w:rPr>
                <w:rFonts w:ascii="Arial" w:hAnsi="Arial" w:cs="Arial"/>
                <w:sz w:val="20"/>
                <w:szCs w:val="20"/>
              </w:rPr>
              <w:t>use</w:t>
            </w:r>
            <w:proofErr w:type="gramEnd"/>
            <w:r w:rsidRPr="00CE26D6">
              <w:rPr>
                <w:rFonts w:ascii="Arial" w:hAnsi="Arial" w:cs="Arial"/>
                <w:sz w:val="20"/>
                <w:szCs w:val="20"/>
              </w:rPr>
              <w:t xml:space="preserve"> Standard English confidently in their own writing and speech.</w:t>
            </w:r>
          </w:p>
          <w:p w14:paraId="00E5E97F" w14:textId="77777777" w:rsidR="00445510" w:rsidRPr="00445510" w:rsidRDefault="00445510" w:rsidP="00445510">
            <w:pPr>
              <w:pStyle w:val="ListParagraph"/>
              <w:numPr>
                <w:ilvl w:val="0"/>
                <w:numId w:val="34"/>
              </w:numPr>
              <w:rPr>
                <w:rFonts w:ascii="Arial" w:hAnsi="Arial" w:cs="Arial"/>
                <w:sz w:val="20"/>
                <w:szCs w:val="20"/>
              </w:rPr>
            </w:pPr>
            <w:proofErr w:type="gramStart"/>
            <w:r w:rsidRPr="00445510">
              <w:rPr>
                <w:rFonts w:ascii="Arial" w:hAnsi="Arial" w:cs="Arial"/>
                <w:sz w:val="20"/>
                <w:szCs w:val="20"/>
              </w:rPr>
              <w:t>use</w:t>
            </w:r>
            <w:proofErr w:type="gramEnd"/>
            <w:r w:rsidRPr="00445510">
              <w:rPr>
                <w:rFonts w:ascii="Arial" w:hAnsi="Arial" w:cs="Arial"/>
                <w:sz w:val="20"/>
                <w:szCs w:val="20"/>
              </w:rPr>
              <w:t xml:space="preserve"> Standard English confidently in a range of formal and informal contexts, including classroom discussion.</w:t>
            </w:r>
          </w:p>
        </w:tc>
        <w:tc>
          <w:tcPr>
            <w:tcW w:w="3421" w:type="dxa"/>
            <w:shd w:val="clear" w:color="auto" w:fill="auto"/>
          </w:tcPr>
          <w:p w14:paraId="0F3B6509" w14:textId="77777777" w:rsidR="00445510" w:rsidRPr="00CE26D6" w:rsidRDefault="00445510" w:rsidP="004A0929">
            <w:pPr>
              <w:rPr>
                <w:rFonts w:ascii="Arial" w:hAnsi="Arial" w:cs="Arial"/>
                <w:sz w:val="20"/>
                <w:szCs w:val="20"/>
              </w:rPr>
            </w:pPr>
          </w:p>
        </w:tc>
      </w:tr>
    </w:tbl>
    <w:p w14:paraId="262DB4BF" w14:textId="08E44041" w:rsidR="00024FF7" w:rsidRDefault="00024FF7" w:rsidP="0099534F">
      <w:pPr>
        <w:rPr>
          <w:rFonts w:ascii="Arial" w:hAnsi="Arial" w:cs="Arial"/>
          <w:sz w:val="20"/>
          <w:szCs w:val="20"/>
        </w:rPr>
      </w:pPr>
    </w:p>
    <w:sectPr w:rsidR="00024FF7" w:rsidSect="00474957">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9A096" w14:textId="77777777" w:rsidR="002A3DB8" w:rsidRDefault="002A3DB8" w:rsidP="00A11D46">
      <w:r>
        <w:separator/>
      </w:r>
    </w:p>
  </w:endnote>
  <w:endnote w:type="continuationSeparator" w:id="0">
    <w:p w14:paraId="0752DEFC" w14:textId="77777777" w:rsidR="002A3DB8" w:rsidRDefault="002A3DB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47304C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50A1F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39336D">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650A1F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39336D">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7716B">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50A268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E3BA3A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336D">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E3BA3A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336D">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7716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4FC32" w14:textId="77777777" w:rsidR="002A3DB8" w:rsidRDefault="002A3DB8" w:rsidP="00A11D46">
      <w:r>
        <w:separator/>
      </w:r>
    </w:p>
  </w:footnote>
  <w:footnote w:type="continuationSeparator" w:id="0">
    <w:p w14:paraId="22112BA7" w14:textId="77777777" w:rsidR="002A3DB8" w:rsidRDefault="002A3DB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5D"/>
    <w:multiLevelType w:val="hybridMultilevel"/>
    <w:tmpl w:val="49A46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565CC"/>
    <w:multiLevelType w:val="hybridMultilevel"/>
    <w:tmpl w:val="0352C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1070"/>
    <w:multiLevelType w:val="hybridMultilevel"/>
    <w:tmpl w:val="73AE4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1109C2"/>
    <w:multiLevelType w:val="hybridMultilevel"/>
    <w:tmpl w:val="F5CE7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851B8"/>
    <w:multiLevelType w:val="hybridMultilevel"/>
    <w:tmpl w:val="87AC6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805C2"/>
    <w:multiLevelType w:val="hybridMultilevel"/>
    <w:tmpl w:val="2F46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A2D74"/>
    <w:multiLevelType w:val="hybridMultilevel"/>
    <w:tmpl w:val="FE6AC0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A48ED"/>
    <w:multiLevelType w:val="hybridMultilevel"/>
    <w:tmpl w:val="7B001B84"/>
    <w:lvl w:ilvl="0" w:tplc="FB883E9A">
      <w:start w:val="1"/>
      <w:numFmt w:val="bullet"/>
      <w:lvlText w:val="•"/>
      <w:lvlJc w:val="left"/>
      <w:pPr>
        <w:tabs>
          <w:tab w:val="num" w:pos="720"/>
        </w:tabs>
        <w:ind w:left="720" w:hanging="360"/>
      </w:pPr>
      <w:rPr>
        <w:rFonts w:ascii="Times New Roman" w:hAnsi="Times New Roman" w:cs="Times New Roman" w:hint="default"/>
      </w:rPr>
    </w:lvl>
    <w:lvl w:ilvl="1" w:tplc="059C6A58">
      <w:start w:val="1"/>
      <w:numFmt w:val="bullet"/>
      <w:lvlText w:val="•"/>
      <w:lvlJc w:val="left"/>
      <w:pPr>
        <w:tabs>
          <w:tab w:val="num" w:pos="1440"/>
        </w:tabs>
        <w:ind w:left="1440" w:hanging="360"/>
      </w:pPr>
      <w:rPr>
        <w:rFonts w:ascii="Times New Roman" w:hAnsi="Times New Roman" w:cs="Times New Roman" w:hint="default"/>
      </w:rPr>
    </w:lvl>
    <w:lvl w:ilvl="2" w:tplc="187CC03A">
      <w:start w:val="1"/>
      <w:numFmt w:val="bullet"/>
      <w:lvlText w:val="•"/>
      <w:lvlJc w:val="left"/>
      <w:pPr>
        <w:tabs>
          <w:tab w:val="num" w:pos="2160"/>
        </w:tabs>
        <w:ind w:left="2160" w:hanging="360"/>
      </w:pPr>
      <w:rPr>
        <w:rFonts w:ascii="Times New Roman" w:hAnsi="Times New Roman" w:cs="Times New Roman" w:hint="default"/>
      </w:rPr>
    </w:lvl>
    <w:lvl w:ilvl="3" w:tplc="20D27830">
      <w:start w:val="1"/>
      <w:numFmt w:val="bullet"/>
      <w:lvlText w:val="•"/>
      <w:lvlJc w:val="left"/>
      <w:pPr>
        <w:tabs>
          <w:tab w:val="num" w:pos="2880"/>
        </w:tabs>
        <w:ind w:left="2880" w:hanging="360"/>
      </w:pPr>
      <w:rPr>
        <w:rFonts w:ascii="Times New Roman" w:hAnsi="Times New Roman" w:cs="Times New Roman" w:hint="default"/>
      </w:rPr>
    </w:lvl>
    <w:lvl w:ilvl="4" w:tplc="6526BF6C">
      <w:start w:val="1"/>
      <w:numFmt w:val="bullet"/>
      <w:lvlText w:val="•"/>
      <w:lvlJc w:val="left"/>
      <w:pPr>
        <w:tabs>
          <w:tab w:val="num" w:pos="3600"/>
        </w:tabs>
        <w:ind w:left="3600" w:hanging="360"/>
      </w:pPr>
      <w:rPr>
        <w:rFonts w:ascii="Times New Roman" w:hAnsi="Times New Roman" w:cs="Times New Roman" w:hint="default"/>
      </w:rPr>
    </w:lvl>
    <w:lvl w:ilvl="5" w:tplc="2E1444E8">
      <w:start w:val="1"/>
      <w:numFmt w:val="bullet"/>
      <w:lvlText w:val="•"/>
      <w:lvlJc w:val="left"/>
      <w:pPr>
        <w:tabs>
          <w:tab w:val="num" w:pos="4320"/>
        </w:tabs>
        <w:ind w:left="4320" w:hanging="360"/>
      </w:pPr>
      <w:rPr>
        <w:rFonts w:ascii="Times New Roman" w:hAnsi="Times New Roman" w:cs="Times New Roman" w:hint="default"/>
      </w:rPr>
    </w:lvl>
    <w:lvl w:ilvl="6" w:tplc="DB60ABCC">
      <w:start w:val="1"/>
      <w:numFmt w:val="bullet"/>
      <w:lvlText w:val="•"/>
      <w:lvlJc w:val="left"/>
      <w:pPr>
        <w:tabs>
          <w:tab w:val="num" w:pos="5040"/>
        </w:tabs>
        <w:ind w:left="5040" w:hanging="360"/>
      </w:pPr>
      <w:rPr>
        <w:rFonts w:ascii="Times New Roman" w:hAnsi="Times New Roman" w:cs="Times New Roman" w:hint="default"/>
      </w:rPr>
    </w:lvl>
    <w:lvl w:ilvl="7" w:tplc="351CDA80">
      <w:start w:val="1"/>
      <w:numFmt w:val="bullet"/>
      <w:lvlText w:val="•"/>
      <w:lvlJc w:val="left"/>
      <w:pPr>
        <w:tabs>
          <w:tab w:val="num" w:pos="5760"/>
        </w:tabs>
        <w:ind w:left="5760" w:hanging="360"/>
      </w:pPr>
      <w:rPr>
        <w:rFonts w:ascii="Times New Roman" w:hAnsi="Times New Roman" w:cs="Times New Roman" w:hint="default"/>
      </w:rPr>
    </w:lvl>
    <w:lvl w:ilvl="8" w:tplc="11D0D90C">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109D03AF"/>
    <w:multiLevelType w:val="hybridMultilevel"/>
    <w:tmpl w:val="EFCAA1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15D5B"/>
    <w:multiLevelType w:val="hybridMultilevel"/>
    <w:tmpl w:val="7E841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51F42"/>
    <w:multiLevelType w:val="hybridMultilevel"/>
    <w:tmpl w:val="DA1E2F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B20B4"/>
    <w:multiLevelType w:val="hybridMultilevel"/>
    <w:tmpl w:val="A944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80947"/>
    <w:multiLevelType w:val="hybridMultilevel"/>
    <w:tmpl w:val="2C08AA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57571"/>
    <w:multiLevelType w:val="hybridMultilevel"/>
    <w:tmpl w:val="A86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97EC5"/>
    <w:multiLevelType w:val="hybridMultilevel"/>
    <w:tmpl w:val="BB9E33C6"/>
    <w:lvl w:ilvl="0" w:tplc="08090005">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F3D1B"/>
    <w:multiLevelType w:val="hybridMultilevel"/>
    <w:tmpl w:val="F6A25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23CA9"/>
    <w:multiLevelType w:val="hybridMultilevel"/>
    <w:tmpl w:val="CB4CB2AA"/>
    <w:lvl w:ilvl="0" w:tplc="9006BBA0">
      <w:start w:val="1"/>
      <w:numFmt w:val="bullet"/>
      <w:lvlText w:val="•"/>
      <w:lvlJc w:val="left"/>
      <w:pPr>
        <w:tabs>
          <w:tab w:val="num" w:pos="720"/>
        </w:tabs>
        <w:ind w:left="720" w:hanging="360"/>
      </w:pPr>
      <w:rPr>
        <w:rFonts w:ascii="Times New Roman" w:hAnsi="Times New Roman" w:cs="Times New Roman" w:hint="default"/>
      </w:rPr>
    </w:lvl>
    <w:lvl w:ilvl="1" w:tplc="628A9C2A">
      <w:start w:val="1"/>
      <w:numFmt w:val="bullet"/>
      <w:lvlText w:val="•"/>
      <w:lvlJc w:val="left"/>
      <w:pPr>
        <w:tabs>
          <w:tab w:val="num" w:pos="1440"/>
        </w:tabs>
        <w:ind w:left="1440" w:hanging="360"/>
      </w:pPr>
      <w:rPr>
        <w:rFonts w:ascii="Times New Roman" w:hAnsi="Times New Roman" w:cs="Times New Roman" w:hint="default"/>
      </w:rPr>
    </w:lvl>
    <w:lvl w:ilvl="2" w:tplc="718C8DCE">
      <w:start w:val="1"/>
      <w:numFmt w:val="bullet"/>
      <w:lvlText w:val="•"/>
      <w:lvlJc w:val="left"/>
      <w:pPr>
        <w:tabs>
          <w:tab w:val="num" w:pos="2160"/>
        </w:tabs>
        <w:ind w:left="2160" w:hanging="360"/>
      </w:pPr>
      <w:rPr>
        <w:rFonts w:ascii="Times New Roman" w:hAnsi="Times New Roman" w:cs="Times New Roman" w:hint="default"/>
      </w:rPr>
    </w:lvl>
    <w:lvl w:ilvl="3" w:tplc="AA586A32">
      <w:start w:val="1"/>
      <w:numFmt w:val="bullet"/>
      <w:lvlText w:val="•"/>
      <w:lvlJc w:val="left"/>
      <w:pPr>
        <w:tabs>
          <w:tab w:val="num" w:pos="2880"/>
        </w:tabs>
        <w:ind w:left="2880" w:hanging="360"/>
      </w:pPr>
      <w:rPr>
        <w:rFonts w:ascii="Times New Roman" w:hAnsi="Times New Roman" w:cs="Times New Roman" w:hint="default"/>
      </w:rPr>
    </w:lvl>
    <w:lvl w:ilvl="4" w:tplc="6A40B860">
      <w:start w:val="1"/>
      <w:numFmt w:val="bullet"/>
      <w:lvlText w:val="•"/>
      <w:lvlJc w:val="left"/>
      <w:pPr>
        <w:tabs>
          <w:tab w:val="num" w:pos="3600"/>
        </w:tabs>
        <w:ind w:left="3600" w:hanging="360"/>
      </w:pPr>
      <w:rPr>
        <w:rFonts w:ascii="Times New Roman" w:hAnsi="Times New Roman" w:cs="Times New Roman" w:hint="default"/>
      </w:rPr>
    </w:lvl>
    <w:lvl w:ilvl="5" w:tplc="B25E499E">
      <w:start w:val="1"/>
      <w:numFmt w:val="bullet"/>
      <w:lvlText w:val="•"/>
      <w:lvlJc w:val="left"/>
      <w:pPr>
        <w:tabs>
          <w:tab w:val="num" w:pos="4320"/>
        </w:tabs>
        <w:ind w:left="4320" w:hanging="360"/>
      </w:pPr>
      <w:rPr>
        <w:rFonts w:ascii="Times New Roman" w:hAnsi="Times New Roman" w:cs="Times New Roman" w:hint="default"/>
      </w:rPr>
    </w:lvl>
    <w:lvl w:ilvl="6" w:tplc="CAD03AF8">
      <w:start w:val="1"/>
      <w:numFmt w:val="bullet"/>
      <w:lvlText w:val="•"/>
      <w:lvlJc w:val="left"/>
      <w:pPr>
        <w:tabs>
          <w:tab w:val="num" w:pos="5040"/>
        </w:tabs>
        <w:ind w:left="5040" w:hanging="360"/>
      </w:pPr>
      <w:rPr>
        <w:rFonts w:ascii="Times New Roman" w:hAnsi="Times New Roman" w:cs="Times New Roman" w:hint="default"/>
      </w:rPr>
    </w:lvl>
    <w:lvl w:ilvl="7" w:tplc="B59E1190">
      <w:start w:val="1"/>
      <w:numFmt w:val="bullet"/>
      <w:lvlText w:val="•"/>
      <w:lvlJc w:val="left"/>
      <w:pPr>
        <w:tabs>
          <w:tab w:val="num" w:pos="5760"/>
        </w:tabs>
        <w:ind w:left="5760" w:hanging="360"/>
      </w:pPr>
      <w:rPr>
        <w:rFonts w:ascii="Times New Roman" w:hAnsi="Times New Roman" w:cs="Times New Roman" w:hint="default"/>
      </w:rPr>
    </w:lvl>
    <w:lvl w:ilvl="8" w:tplc="198A2EFA">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90E82"/>
    <w:multiLevelType w:val="hybridMultilevel"/>
    <w:tmpl w:val="A66E3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93091"/>
    <w:multiLevelType w:val="hybridMultilevel"/>
    <w:tmpl w:val="D46A7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13352"/>
    <w:multiLevelType w:val="hybridMultilevel"/>
    <w:tmpl w:val="23D86A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448A3"/>
    <w:multiLevelType w:val="hybridMultilevel"/>
    <w:tmpl w:val="E6362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A2862"/>
    <w:multiLevelType w:val="hybridMultilevel"/>
    <w:tmpl w:val="DEBED81A"/>
    <w:lvl w:ilvl="0" w:tplc="0809000F">
      <w:start w:val="1"/>
      <w:numFmt w:val="decimal"/>
      <w:lvlText w:val="%1."/>
      <w:lvlJc w:val="left"/>
      <w:pPr>
        <w:tabs>
          <w:tab w:val="num" w:pos="720"/>
        </w:tabs>
        <w:ind w:left="720" w:hanging="360"/>
      </w:pPr>
      <w:rPr>
        <w:rFonts w:hint="default"/>
      </w:rPr>
    </w:lvl>
    <w:lvl w:ilvl="1" w:tplc="059C6A58">
      <w:start w:val="1"/>
      <w:numFmt w:val="bullet"/>
      <w:lvlText w:val="•"/>
      <w:lvlJc w:val="left"/>
      <w:pPr>
        <w:tabs>
          <w:tab w:val="num" w:pos="1440"/>
        </w:tabs>
        <w:ind w:left="1440" w:hanging="360"/>
      </w:pPr>
      <w:rPr>
        <w:rFonts w:ascii="Times New Roman" w:hAnsi="Times New Roman" w:cs="Times New Roman" w:hint="default"/>
      </w:rPr>
    </w:lvl>
    <w:lvl w:ilvl="2" w:tplc="187CC03A">
      <w:start w:val="1"/>
      <w:numFmt w:val="bullet"/>
      <w:lvlText w:val="•"/>
      <w:lvlJc w:val="left"/>
      <w:pPr>
        <w:tabs>
          <w:tab w:val="num" w:pos="2160"/>
        </w:tabs>
        <w:ind w:left="2160" w:hanging="360"/>
      </w:pPr>
      <w:rPr>
        <w:rFonts w:ascii="Times New Roman" w:hAnsi="Times New Roman" w:cs="Times New Roman" w:hint="default"/>
      </w:rPr>
    </w:lvl>
    <w:lvl w:ilvl="3" w:tplc="20D27830">
      <w:start w:val="1"/>
      <w:numFmt w:val="bullet"/>
      <w:lvlText w:val="•"/>
      <w:lvlJc w:val="left"/>
      <w:pPr>
        <w:tabs>
          <w:tab w:val="num" w:pos="2880"/>
        </w:tabs>
        <w:ind w:left="2880" w:hanging="360"/>
      </w:pPr>
      <w:rPr>
        <w:rFonts w:ascii="Times New Roman" w:hAnsi="Times New Roman" w:cs="Times New Roman" w:hint="default"/>
      </w:rPr>
    </w:lvl>
    <w:lvl w:ilvl="4" w:tplc="6526BF6C">
      <w:start w:val="1"/>
      <w:numFmt w:val="bullet"/>
      <w:lvlText w:val="•"/>
      <w:lvlJc w:val="left"/>
      <w:pPr>
        <w:tabs>
          <w:tab w:val="num" w:pos="3600"/>
        </w:tabs>
        <w:ind w:left="3600" w:hanging="360"/>
      </w:pPr>
      <w:rPr>
        <w:rFonts w:ascii="Times New Roman" w:hAnsi="Times New Roman" w:cs="Times New Roman" w:hint="default"/>
      </w:rPr>
    </w:lvl>
    <w:lvl w:ilvl="5" w:tplc="2E1444E8">
      <w:start w:val="1"/>
      <w:numFmt w:val="bullet"/>
      <w:lvlText w:val="•"/>
      <w:lvlJc w:val="left"/>
      <w:pPr>
        <w:tabs>
          <w:tab w:val="num" w:pos="4320"/>
        </w:tabs>
        <w:ind w:left="4320" w:hanging="360"/>
      </w:pPr>
      <w:rPr>
        <w:rFonts w:ascii="Times New Roman" w:hAnsi="Times New Roman" w:cs="Times New Roman" w:hint="default"/>
      </w:rPr>
    </w:lvl>
    <w:lvl w:ilvl="6" w:tplc="DB60ABCC">
      <w:start w:val="1"/>
      <w:numFmt w:val="bullet"/>
      <w:lvlText w:val="•"/>
      <w:lvlJc w:val="left"/>
      <w:pPr>
        <w:tabs>
          <w:tab w:val="num" w:pos="5040"/>
        </w:tabs>
        <w:ind w:left="5040" w:hanging="360"/>
      </w:pPr>
      <w:rPr>
        <w:rFonts w:ascii="Times New Roman" w:hAnsi="Times New Roman" w:cs="Times New Roman" w:hint="default"/>
      </w:rPr>
    </w:lvl>
    <w:lvl w:ilvl="7" w:tplc="351CDA80">
      <w:start w:val="1"/>
      <w:numFmt w:val="bullet"/>
      <w:lvlText w:val="•"/>
      <w:lvlJc w:val="left"/>
      <w:pPr>
        <w:tabs>
          <w:tab w:val="num" w:pos="5760"/>
        </w:tabs>
        <w:ind w:left="5760" w:hanging="360"/>
      </w:pPr>
      <w:rPr>
        <w:rFonts w:ascii="Times New Roman" w:hAnsi="Times New Roman" w:cs="Times New Roman" w:hint="default"/>
      </w:rPr>
    </w:lvl>
    <w:lvl w:ilvl="8" w:tplc="11D0D90C">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460D26D5"/>
    <w:multiLevelType w:val="hybridMultilevel"/>
    <w:tmpl w:val="CA9652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830081"/>
    <w:multiLevelType w:val="hybridMultilevel"/>
    <w:tmpl w:val="F3F8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85401"/>
    <w:multiLevelType w:val="hybridMultilevel"/>
    <w:tmpl w:val="916EBF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C6348"/>
    <w:multiLevelType w:val="hybridMultilevel"/>
    <w:tmpl w:val="3EAEFC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05927"/>
    <w:multiLevelType w:val="hybridMultilevel"/>
    <w:tmpl w:val="E06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44ABA"/>
    <w:multiLevelType w:val="hybridMultilevel"/>
    <w:tmpl w:val="FB20A1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F201AC"/>
    <w:multiLevelType w:val="hybridMultilevel"/>
    <w:tmpl w:val="C9B84A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6E2935"/>
    <w:multiLevelType w:val="hybridMultilevel"/>
    <w:tmpl w:val="08B0AE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C0E07"/>
    <w:multiLevelType w:val="hybridMultilevel"/>
    <w:tmpl w:val="413C123C"/>
    <w:lvl w:ilvl="0" w:tplc="08090005">
      <w:start w:val="1"/>
      <w:numFmt w:val="bullet"/>
      <w:lvlText w:val=""/>
      <w:lvlJc w:val="left"/>
      <w:pPr>
        <w:tabs>
          <w:tab w:val="num" w:pos="720"/>
        </w:tabs>
        <w:ind w:left="720" w:hanging="360"/>
      </w:pPr>
      <w:rPr>
        <w:rFonts w:ascii="Wingdings" w:hAnsi="Wingdings" w:hint="default"/>
      </w:rPr>
    </w:lvl>
    <w:lvl w:ilvl="1" w:tplc="D1788BEA">
      <w:numFmt w:val="bullet"/>
      <w:lvlText w:val=""/>
      <w:lvlJc w:val="left"/>
      <w:pPr>
        <w:ind w:left="1440" w:hanging="36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0406A"/>
    <w:multiLevelType w:val="hybridMultilevel"/>
    <w:tmpl w:val="3C865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14742"/>
    <w:multiLevelType w:val="hybridMultilevel"/>
    <w:tmpl w:val="F6188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7A5BC2"/>
    <w:multiLevelType w:val="hybridMultilevel"/>
    <w:tmpl w:val="DD964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24"/>
  </w:num>
  <w:num w:numId="4">
    <w:abstractNumId w:val="18"/>
  </w:num>
  <w:num w:numId="5">
    <w:abstractNumId w:val="7"/>
  </w:num>
  <w:num w:numId="6">
    <w:abstractNumId w:val="19"/>
  </w:num>
  <w:num w:numId="7">
    <w:abstractNumId w:val="10"/>
  </w:num>
  <w:num w:numId="8">
    <w:abstractNumId w:val="20"/>
  </w:num>
  <w:num w:numId="9">
    <w:abstractNumId w:val="15"/>
  </w:num>
  <w:num w:numId="10">
    <w:abstractNumId w:val="34"/>
  </w:num>
  <w:num w:numId="11">
    <w:abstractNumId w:val="16"/>
  </w:num>
  <w:num w:numId="12">
    <w:abstractNumId w:val="14"/>
  </w:num>
  <w:num w:numId="13">
    <w:abstractNumId w:val="13"/>
  </w:num>
  <w:num w:numId="14">
    <w:abstractNumId w:val="31"/>
  </w:num>
  <w:num w:numId="15">
    <w:abstractNumId w:val="5"/>
  </w:num>
  <w:num w:numId="16">
    <w:abstractNumId w:val="11"/>
  </w:num>
  <w:num w:numId="17">
    <w:abstractNumId w:val="3"/>
  </w:num>
  <w:num w:numId="18">
    <w:abstractNumId w:val="0"/>
  </w:num>
  <w:num w:numId="19">
    <w:abstractNumId w:val="29"/>
  </w:num>
  <w:num w:numId="20">
    <w:abstractNumId w:val="32"/>
  </w:num>
  <w:num w:numId="21">
    <w:abstractNumId w:val="27"/>
  </w:num>
  <w:num w:numId="22">
    <w:abstractNumId w:val="33"/>
  </w:num>
  <w:num w:numId="23">
    <w:abstractNumId w:val="9"/>
  </w:num>
  <w:num w:numId="24">
    <w:abstractNumId w:val="30"/>
  </w:num>
  <w:num w:numId="25">
    <w:abstractNumId w:val="36"/>
  </w:num>
  <w:num w:numId="26">
    <w:abstractNumId w:val="1"/>
  </w:num>
  <w:num w:numId="27">
    <w:abstractNumId w:val="25"/>
  </w:num>
  <w:num w:numId="28">
    <w:abstractNumId w:val="26"/>
  </w:num>
  <w:num w:numId="29">
    <w:abstractNumId w:val="21"/>
  </w:num>
  <w:num w:numId="30">
    <w:abstractNumId w:val="4"/>
  </w:num>
  <w:num w:numId="31">
    <w:abstractNumId w:val="8"/>
  </w:num>
  <w:num w:numId="32">
    <w:abstractNumId w:val="17"/>
  </w:num>
  <w:num w:numId="33">
    <w:abstractNumId w:val="6"/>
  </w:num>
  <w:num w:numId="34">
    <w:abstractNumId w:val="37"/>
  </w:num>
  <w:num w:numId="35">
    <w:abstractNumId w:val="2"/>
  </w:num>
  <w:num w:numId="36">
    <w:abstractNumId w:val="12"/>
  </w:num>
  <w:num w:numId="37">
    <w:abstractNumId w:val="23"/>
  </w:num>
  <w:num w:numId="3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4FF7"/>
    <w:rsid w:val="00026DEC"/>
    <w:rsid w:val="000607C7"/>
    <w:rsid w:val="00070A32"/>
    <w:rsid w:val="0008474F"/>
    <w:rsid w:val="000A2E0C"/>
    <w:rsid w:val="000D131A"/>
    <w:rsid w:val="000D3F4B"/>
    <w:rsid w:val="00105E34"/>
    <w:rsid w:val="00173E4C"/>
    <w:rsid w:val="00190FAE"/>
    <w:rsid w:val="001910B8"/>
    <w:rsid w:val="001B2C10"/>
    <w:rsid w:val="001D7B2A"/>
    <w:rsid w:val="00204CB1"/>
    <w:rsid w:val="00207670"/>
    <w:rsid w:val="0023298F"/>
    <w:rsid w:val="002A3DB8"/>
    <w:rsid w:val="003722BD"/>
    <w:rsid w:val="0037716B"/>
    <w:rsid w:val="00377988"/>
    <w:rsid w:val="0039336D"/>
    <w:rsid w:val="003D43C9"/>
    <w:rsid w:val="003D5E2F"/>
    <w:rsid w:val="004031F1"/>
    <w:rsid w:val="00407274"/>
    <w:rsid w:val="00420D3B"/>
    <w:rsid w:val="0043230E"/>
    <w:rsid w:val="00433E84"/>
    <w:rsid w:val="00445371"/>
    <w:rsid w:val="00445510"/>
    <w:rsid w:val="00474957"/>
    <w:rsid w:val="004749F3"/>
    <w:rsid w:val="004B3A7D"/>
    <w:rsid w:val="004D42CC"/>
    <w:rsid w:val="004D79EB"/>
    <w:rsid w:val="00513C03"/>
    <w:rsid w:val="005525A3"/>
    <w:rsid w:val="00571CE4"/>
    <w:rsid w:val="005A0339"/>
    <w:rsid w:val="005B23EC"/>
    <w:rsid w:val="005E68E1"/>
    <w:rsid w:val="00603780"/>
    <w:rsid w:val="00674669"/>
    <w:rsid w:val="006F4770"/>
    <w:rsid w:val="00740BD7"/>
    <w:rsid w:val="00750BF3"/>
    <w:rsid w:val="0075606F"/>
    <w:rsid w:val="00764FD2"/>
    <w:rsid w:val="007A64E1"/>
    <w:rsid w:val="007D100C"/>
    <w:rsid w:val="00862629"/>
    <w:rsid w:val="0093502B"/>
    <w:rsid w:val="009360DC"/>
    <w:rsid w:val="00947CD9"/>
    <w:rsid w:val="009607A1"/>
    <w:rsid w:val="00963CF6"/>
    <w:rsid w:val="00984BFE"/>
    <w:rsid w:val="0099246E"/>
    <w:rsid w:val="0099534F"/>
    <w:rsid w:val="00A11D46"/>
    <w:rsid w:val="00A86C75"/>
    <w:rsid w:val="00A90BFF"/>
    <w:rsid w:val="00A924BF"/>
    <w:rsid w:val="00AE488E"/>
    <w:rsid w:val="00AE7974"/>
    <w:rsid w:val="00AF334B"/>
    <w:rsid w:val="00B02A90"/>
    <w:rsid w:val="00B21F06"/>
    <w:rsid w:val="00BA5ED0"/>
    <w:rsid w:val="00C07AB5"/>
    <w:rsid w:val="00C27CD8"/>
    <w:rsid w:val="00C346FC"/>
    <w:rsid w:val="00C46085"/>
    <w:rsid w:val="00C53E70"/>
    <w:rsid w:val="00C56155"/>
    <w:rsid w:val="00C82B83"/>
    <w:rsid w:val="00C94A2D"/>
    <w:rsid w:val="00C95ABE"/>
    <w:rsid w:val="00C97A5C"/>
    <w:rsid w:val="00CB6105"/>
    <w:rsid w:val="00CE2205"/>
    <w:rsid w:val="00D07E98"/>
    <w:rsid w:val="00D13DB7"/>
    <w:rsid w:val="00D200A8"/>
    <w:rsid w:val="00D218C0"/>
    <w:rsid w:val="00D82D30"/>
    <w:rsid w:val="00DB1317"/>
    <w:rsid w:val="00DC401F"/>
    <w:rsid w:val="00E03FCF"/>
    <w:rsid w:val="00E16E32"/>
    <w:rsid w:val="00E921BC"/>
    <w:rsid w:val="00E93846"/>
    <w:rsid w:val="00EA6AE2"/>
    <w:rsid w:val="00F07212"/>
    <w:rsid w:val="00F34B10"/>
    <w:rsid w:val="00F7415A"/>
    <w:rsid w:val="00F82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styleId="CommentReference">
    <w:name w:val="annotation reference"/>
    <w:rsid w:val="00571CE4"/>
    <w:rPr>
      <w:sz w:val="16"/>
      <w:szCs w:val="16"/>
    </w:rPr>
  </w:style>
  <w:style w:type="paragraph" w:styleId="CommentText">
    <w:name w:val="annotation text"/>
    <w:basedOn w:val="Normal"/>
    <w:link w:val="CommentTextChar"/>
    <w:uiPriority w:val="99"/>
    <w:semiHidden/>
    <w:unhideWhenUsed/>
    <w:rsid w:val="0099246E"/>
    <w:rPr>
      <w:sz w:val="20"/>
      <w:szCs w:val="20"/>
    </w:rPr>
  </w:style>
  <w:style w:type="character" w:customStyle="1" w:styleId="CommentTextChar">
    <w:name w:val="Comment Text Char"/>
    <w:basedOn w:val="DefaultParagraphFont"/>
    <w:link w:val="CommentText"/>
    <w:uiPriority w:val="99"/>
    <w:semiHidden/>
    <w:rsid w:val="0099246E"/>
    <w:rPr>
      <w:sz w:val="20"/>
      <w:szCs w:val="20"/>
    </w:rPr>
  </w:style>
  <w:style w:type="paragraph" w:styleId="CommentSubject">
    <w:name w:val="annotation subject"/>
    <w:basedOn w:val="CommentText"/>
    <w:next w:val="CommentText"/>
    <w:link w:val="CommentSubjectChar"/>
    <w:uiPriority w:val="99"/>
    <w:semiHidden/>
    <w:unhideWhenUsed/>
    <w:rsid w:val="0099246E"/>
    <w:rPr>
      <w:b/>
      <w:bCs/>
    </w:rPr>
  </w:style>
  <w:style w:type="character" w:customStyle="1" w:styleId="CommentSubjectChar">
    <w:name w:val="Comment Subject Char"/>
    <w:basedOn w:val="CommentTextChar"/>
    <w:link w:val="CommentSubject"/>
    <w:uiPriority w:val="99"/>
    <w:semiHidden/>
    <w:rsid w:val="0099246E"/>
    <w:rPr>
      <w:b/>
      <w:bCs/>
      <w:sz w:val="20"/>
      <w:szCs w:val="20"/>
    </w:rPr>
  </w:style>
  <w:style w:type="character" w:styleId="FollowedHyperlink">
    <w:name w:val="FollowedHyperlink"/>
    <w:basedOn w:val="DefaultParagraphFont"/>
    <w:uiPriority w:val="99"/>
    <w:semiHidden/>
    <w:unhideWhenUsed/>
    <w:rsid w:val="0039336D"/>
    <w:rPr>
      <w:color w:val="800080" w:themeColor="followedHyperlink"/>
      <w:u w:val="single"/>
    </w:rPr>
  </w:style>
  <w:style w:type="paragraph" w:styleId="ListParagraph">
    <w:name w:val="List Paragraph"/>
    <w:basedOn w:val="Normal"/>
    <w:uiPriority w:val="34"/>
    <w:qFormat/>
    <w:rsid w:val="00EA6AE2"/>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30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7613/my-recipe-template-ws1114.docx" TargetMode="External"/><Relationship Id="rId18" Type="http://schemas.openxmlformats.org/officeDocument/2006/relationships/hyperlink" Target="https://www.foodafactoflife.org.uk/11-14-years/cooking/gourmet-burger-builde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oodafactoflife.org.uk/media/2979/food-provenance-p-316.pdf" TargetMode="External"/><Relationship Id="rId17" Type="http://schemas.openxmlformats.org/officeDocument/2006/relationships/hyperlink" Target="https://www.foodafactoflife.org.uk/11-14-years/nutritional-analysis/" TargetMode="External"/><Relationship Id="rId2" Type="http://schemas.openxmlformats.org/officeDocument/2006/relationships/customXml" Target="../customXml/item2.xml"/><Relationship Id="rId16" Type="http://schemas.openxmlformats.org/officeDocument/2006/relationships/hyperlink" Target="https://www.foodafactoflife.org.uk/recipes/ks3-sow-2020/spicy-chickpea-and-mushroom-burg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11-14-years/where-food-comes-from/food-origi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odafactoflife.org.uk/recipes/cook-club/turkey-burg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afactoflife.org.uk/Sheet.aspx?siteId=19&amp;sectionId=108&amp;contentId=49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042E92-E829-43DD-B65F-BCDD05323BAD}">
  <ds:schemaRefs>
    <ds:schemaRef ds:uri="http://schemas.microsoft.com/sharepoint/v3/contenttype/forms"/>
  </ds:schemaRefs>
</ds:datastoreItem>
</file>

<file path=customXml/itemProps2.xml><?xml version="1.0" encoding="utf-8"?>
<ds:datastoreItem xmlns:ds="http://schemas.openxmlformats.org/officeDocument/2006/customXml" ds:itemID="{4C0828C5-409C-4F81-8274-27D29BD9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01AA7-33E4-47AD-8194-412433237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8776E-C4D1-437D-8C0E-E26E2330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2020-04-24T15:34:00Z</dcterms:created>
  <dcterms:modified xsi:type="dcterms:W3CDTF">2020-05-21T11:27:00Z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